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2E32F" w14:textId="77777777" w:rsidR="00194D10" w:rsidRPr="003D5986" w:rsidRDefault="00194D10" w:rsidP="00B446CE">
      <w:pPr>
        <w:pStyle w:val="P2"/>
        <w:rPr>
          <w:rFonts w:ascii="BC Sans" w:hAnsi="BC Sans"/>
          <w:noProof/>
        </w:rPr>
      </w:pPr>
      <w:bookmarkStart w:id="0" w:name="_GoBack"/>
      <w:bookmarkEnd w:id="0"/>
    </w:p>
    <w:p w14:paraId="22F243A3" w14:textId="77777777" w:rsidR="00194D10" w:rsidRPr="003D5986" w:rsidRDefault="00DE2B71" w:rsidP="003D5986">
      <w:pPr>
        <w:pStyle w:val="P2"/>
        <w:jc w:val="center"/>
        <w:rPr>
          <w:rFonts w:ascii="BC Sans" w:hAnsi="BC Sans"/>
          <w:noProof/>
        </w:rPr>
      </w:pPr>
      <w:r w:rsidRPr="003D5986">
        <w:rPr>
          <w:rFonts w:ascii="BC Sans" w:hAnsi="BC Sans"/>
          <w:noProof/>
        </w:rPr>
        <w:drawing>
          <wp:inline distT="0" distB="0" distL="0" distR="0" wp14:anchorId="0CE29735" wp14:editId="6BCF8AF7">
            <wp:extent cx="1864360" cy="474980"/>
            <wp:effectExtent l="0" t="0" r="2540" b="127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360" cy="474980"/>
                    </a:xfrm>
                    <a:prstGeom prst="rect">
                      <a:avLst/>
                    </a:prstGeom>
                    <a:noFill/>
                    <a:ln>
                      <a:noFill/>
                    </a:ln>
                  </pic:spPr>
                </pic:pic>
              </a:graphicData>
            </a:graphic>
          </wp:inline>
        </w:drawing>
      </w:r>
    </w:p>
    <w:p w14:paraId="08724203" w14:textId="77777777" w:rsidR="003D5986" w:rsidRPr="003D5986" w:rsidRDefault="003D5986" w:rsidP="00194D10">
      <w:pPr>
        <w:spacing w:before="120" w:after="120"/>
        <w:ind w:left="90"/>
        <w:jc w:val="center"/>
        <w:rPr>
          <w:rFonts w:ascii="BC Sans" w:hAnsi="BC Sans"/>
          <w:b/>
          <w:sz w:val="36"/>
          <w:szCs w:val="36"/>
        </w:rPr>
      </w:pPr>
    </w:p>
    <w:p w14:paraId="43199B95" w14:textId="22469296" w:rsidR="00194D10" w:rsidRPr="003D5986" w:rsidRDefault="00D269C5" w:rsidP="00194D10">
      <w:pPr>
        <w:spacing w:before="120" w:after="120"/>
        <w:ind w:left="90"/>
        <w:jc w:val="center"/>
        <w:rPr>
          <w:rFonts w:ascii="BC Sans" w:hAnsi="BC Sans"/>
          <w:b/>
          <w:sz w:val="36"/>
          <w:szCs w:val="36"/>
        </w:rPr>
      </w:pPr>
      <w:r w:rsidRPr="003D5986">
        <w:rPr>
          <w:rFonts w:ascii="BC Sans" w:hAnsi="BC Sans"/>
          <w:b/>
          <w:sz w:val="36"/>
          <w:szCs w:val="36"/>
        </w:rPr>
        <w:t>SUBMISSION FORM</w:t>
      </w:r>
    </w:p>
    <w:p w14:paraId="48727506" w14:textId="77777777" w:rsidR="00194D10" w:rsidRPr="003D5986" w:rsidRDefault="00194D10" w:rsidP="00194D10">
      <w:pPr>
        <w:spacing w:before="120" w:after="120"/>
        <w:ind w:left="90"/>
        <w:jc w:val="center"/>
        <w:rPr>
          <w:rFonts w:ascii="BC Sans" w:hAnsi="BC Sans"/>
          <w:b/>
          <w:sz w:val="28"/>
          <w:szCs w:val="28"/>
        </w:rPr>
      </w:pPr>
      <w:r w:rsidRPr="003D5986">
        <w:rPr>
          <w:rFonts w:ascii="BC Sans" w:hAnsi="BC Sans"/>
          <w:b/>
          <w:sz w:val="28"/>
          <w:szCs w:val="28"/>
        </w:rPr>
        <w:t xml:space="preserve">RFEI No. </w:t>
      </w:r>
      <w:sdt>
        <w:sdtPr>
          <w:rPr>
            <w:rFonts w:ascii="BC Sans" w:hAnsi="BC Sans"/>
            <w:b/>
            <w:sz w:val="28"/>
            <w:szCs w:val="28"/>
          </w:rPr>
          <w:alias w:val="Subject"/>
          <w:tag w:val=""/>
          <w:id w:val="1101612305"/>
          <w:placeholder>
            <w:docPart w:val="52F9673A041942519DD02B1BBBE5E044"/>
          </w:placeholder>
          <w:dataBinding w:prefixMappings="xmlns:ns0='http://purl.org/dc/elements/1.1/' xmlns:ns1='http://schemas.openxmlformats.org/package/2006/metadata/core-properties' " w:xpath="/ns1:coreProperties[1]/ns0:subject[1]" w:storeItemID="{6C3C8BC8-F283-45AE-878A-BAB7291924A1}"/>
          <w:text/>
        </w:sdtPr>
        <w:sdtEndPr/>
        <w:sdtContent>
          <w:r w:rsidR="005B2E16" w:rsidRPr="003D5986">
            <w:rPr>
              <w:rFonts w:ascii="BC Sans" w:hAnsi="BC Sans"/>
              <w:b/>
              <w:sz w:val="28"/>
              <w:szCs w:val="28"/>
            </w:rPr>
            <w:t>24-068</w:t>
          </w:r>
        </w:sdtContent>
      </w:sdt>
    </w:p>
    <w:bookmarkStart w:id="1" w:name="SubmissionForm" w:displacedByCustomXml="next"/>
    <w:bookmarkEnd w:id="1" w:displacedByCustomXml="next"/>
    <w:sdt>
      <w:sdtPr>
        <w:rPr>
          <w:rFonts w:ascii="BC Sans" w:hAnsi="BC Sans"/>
          <w:b/>
          <w:sz w:val="32"/>
          <w:szCs w:val="32"/>
        </w:rPr>
        <w:alias w:val="Title"/>
        <w:tag w:val=""/>
        <w:id w:val="-1470901587"/>
        <w:placeholder>
          <w:docPart w:val="702918D4BB304E95BA719208959848C6"/>
        </w:placeholder>
        <w:dataBinding w:prefixMappings="xmlns:ns0='http://purl.org/dc/elements/1.1/' xmlns:ns1='http://schemas.openxmlformats.org/package/2006/metadata/core-properties' " w:xpath="/ns1:coreProperties[1]/ns0:title[1]" w:storeItemID="{6C3C8BC8-F283-45AE-878A-BAB7291924A1}"/>
        <w:text/>
      </w:sdtPr>
      <w:sdtEndPr/>
      <w:sdtContent>
        <w:p w14:paraId="6A005579" w14:textId="77777777" w:rsidR="00194D10" w:rsidRPr="003D5986" w:rsidRDefault="003A7F32" w:rsidP="00194D10">
          <w:pPr>
            <w:spacing w:before="240" w:after="240"/>
            <w:ind w:left="90"/>
            <w:jc w:val="center"/>
            <w:rPr>
              <w:rFonts w:ascii="BC Sans" w:hAnsi="BC Sans"/>
              <w:b/>
              <w:sz w:val="32"/>
              <w:szCs w:val="32"/>
            </w:rPr>
          </w:pPr>
          <w:r w:rsidRPr="003D5986">
            <w:rPr>
              <w:rFonts w:ascii="BC Sans" w:hAnsi="BC Sans"/>
              <w:b/>
              <w:sz w:val="32"/>
              <w:szCs w:val="32"/>
            </w:rPr>
            <w:t>Lights at Lafarge Winter Lights Display – Corporate Partnership Opportunities</w:t>
          </w:r>
        </w:p>
      </w:sdtContent>
    </w:sdt>
    <w:p w14:paraId="29DBEB2F" w14:textId="7BA170B8" w:rsidR="00C936F5" w:rsidRPr="003D5986" w:rsidRDefault="00C936F5" w:rsidP="00C936F5">
      <w:pPr>
        <w:spacing w:after="0"/>
        <w:ind w:left="360" w:right="-144"/>
        <w:jc w:val="center"/>
        <w:rPr>
          <w:rFonts w:ascii="BC Sans" w:hAnsi="BC Sans" w:cs="Arial"/>
          <w:b/>
        </w:rPr>
      </w:pPr>
      <w:r w:rsidRPr="003D5986">
        <w:rPr>
          <w:rFonts w:ascii="BC Sans" w:hAnsi="BC Sans"/>
          <w:b/>
        </w:rPr>
        <w:t xml:space="preserve">Proposals will be received </w:t>
      </w:r>
      <w:r w:rsidRPr="003D5986">
        <w:rPr>
          <w:rFonts w:ascii="BC Sans" w:hAnsi="BC Sans" w:cs="Arial"/>
          <w:b/>
        </w:rPr>
        <w:t xml:space="preserve">as per date and time in </w:t>
      </w:r>
      <w:hyperlink w:anchor="kdates" w:history="1">
        <w:r w:rsidRPr="003D5986">
          <w:rPr>
            <w:rStyle w:val="Hyperlink"/>
            <w:rFonts w:ascii="BC Sans" w:hAnsi="BC Sans" w:cs="Arial"/>
            <w:b/>
          </w:rPr>
          <w:t>Key Dates Section</w:t>
        </w:r>
      </w:hyperlink>
    </w:p>
    <w:p w14:paraId="74DA36F3" w14:textId="77777777" w:rsidR="00C936F5" w:rsidRPr="003D5986" w:rsidRDefault="00C936F5" w:rsidP="00C936F5">
      <w:pPr>
        <w:spacing w:after="0"/>
        <w:ind w:left="90"/>
        <w:jc w:val="center"/>
        <w:rPr>
          <w:rFonts w:ascii="BC Sans" w:hAnsi="BC Sans"/>
          <w:b/>
          <w:sz w:val="32"/>
          <w:szCs w:val="32"/>
        </w:rPr>
      </w:pPr>
    </w:p>
    <w:p w14:paraId="727AF00D" w14:textId="77777777" w:rsidR="00194D10" w:rsidRPr="003D5986" w:rsidRDefault="00194D10" w:rsidP="00194D10">
      <w:pPr>
        <w:ind w:left="90"/>
        <w:rPr>
          <w:rFonts w:ascii="BC Sans" w:hAnsi="BC Sans"/>
          <w:b/>
          <w:u w:val="single"/>
        </w:rPr>
      </w:pPr>
      <w:r w:rsidRPr="003D5986">
        <w:rPr>
          <w:rFonts w:ascii="BC Sans" w:hAnsi="BC Sans"/>
          <w:b/>
          <w:u w:val="single"/>
        </w:rPr>
        <w:t>INSTRUCTIONS FOR SUBMISSION</w:t>
      </w:r>
    </w:p>
    <w:p w14:paraId="71581297" w14:textId="1CBE04C2" w:rsidR="00194D10" w:rsidRPr="003D5986" w:rsidRDefault="006E6C56" w:rsidP="00194D10">
      <w:pPr>
        <w:ind w:left="90"/>
        <w:rPr>
          <w:rFonts w:ascii="BC Sans" w:hAnsi="BC Sans"/>
        </w:rPr>
      </w:pPr>
      <w:r w:rsidRPr="003D5986">
        <w:rPr>
          <w:rFonts w:ascii="BC Sans" w:hAnsi="BC Sans"/>
        </w:rPr>
        <w:t>Submissions are to be returned in Microsoft Word and any other supporting documents to be consolidated into one PDF file and uploaded through QFile, the City’s file transfer service accessed at website:</w:t>
      </w:r>
      <w:r w:rsidR="00194D10" w:rsidRPr="003D5986">
        <w:rPr>
          <w:rFonts w:ascii="BC Sans" w:hAnsi="BC Sans"/>
        </w:rPr>
        <w:t xml:space="preserve"> </w:t>
      </w:r>
      <w:hyperlink r:id="rId10" w:history="1">
        <w:r w:rsidR="00194D10" w:rsidRPr="003D5986">
          <w:rPr>
            <w:rFonts w:ascii="BC Sans" w:hAnsi="BC Sans" w:cs="Calibri"/>
            <w:color w:val="0000FF"/>
            <w:u w:val="single"/>
          </w:rPr>
          <w:t>qfile.coquitlam.ca/bid</w:t>
        </w:r>
      </w:hyperlink>
    </w:p>
    <w:p w14:paraId="5ACE0C09" w14:textId="77777777" w:rsidR="00194D10" w:rsidRPr="003D5986" w:rsidRDefault="00194D10" w:rsidP="001A458B">
      <w:pPr>
        <w:spacing w:after="0"/>
        <w:ind w:left="90"/>
        <w:rPr>
          <w:rFonts w:ascii="BC Sans" w:hAnsi="BC Sans"/>
          <w:u w:val="single"/>
        </w:rPr>
      </w:pPr>
      <w:r w:rsidRPr="003D5986">
        <w:rPr>
          <w:rFonts w:ascii="BC Sans" w:hAnsi="BC Sans"/>
        </w:rPr>
        <w:t>1.</w:t>
      </w:r>
      <w:r w:rsidRPr="003D5986">
        <w:rPr>
          <w:rFonts w:ascii="BC Sans" w:hAnsi="BC Sans"/>
        </w:rPr>
        <w:tab/>
      </w:r>
      <w:r w:rsidRPr="003D5986">
        <w:rPr>
          <w:rFonts w:ascii="BC Sans" w:hAnsi="BC Sans"/>
          <w:b/>
        </w:rPr>
        <w:t>In the “Subject Field”</w:t>
      </w:r>
      <w:r w:rsidRPr="003D5986">
        <w:rPr>
          <w:rFonts w:ascii="BC Sans" w:hAnsi="BC Sans"/>
        </w:rPr>
        <w:t xml:space="preserve"> enter:  RFEI Number and Name</w:t>
      </w:r>
    </w:p>
    <w:p w14:paraId="2DB0A5BD" w14:textId="77777777" w:rsidR="00194D10" w:rsidRPr="003D5986" w:rsidRDefault="00194D10" w:rsidP="00194D10">
      <w:pPr>
        <w:ind w:left="90"/>
        <w:rPr>
          <w:rFonts w:ascii="BC Sans" w:hAnsi="BC Sans"/>
          <w:b/>
        </w:rPr>
      </w:pPr>
      <w:r w:rsidRPr="003D5986">
        <w:rPr>
          <w:rFonts w:ascii="BC Sans" w:hAnsi="BC Sans"/>
        </w:rPr>
        <w:t>2.</w:t>
      </w:r>
      <w:r w:rsidRPr="003D5986">
        <w:rPr>
          <w:rFonts w:ascii="BC Sans" w:hAnsi="BC Sans"/>
        </w:rPr>
        <w:tab/>
      </w:r>
      <w:r w:rsidRPr="003D5986">
        <w:rPr>
          <w:rFonts w:ascii="BC Sans" w:hAnsi="BC Sans"/>
          <w:b/>
        </w:rPr>
        <w:t>Add files and “Send</w:t>
      </w:r>
      <w:r w:rsidR="003C3053" w:rsidRPr="003D5986">
        <w:rPr>
          <w:rFonts w:ascii="BC Sans" w:hAnsi="BC Sans"/>
          <w:b/>
        </w:rPr>
        <w:t xml:space="preserve"> Files</w:t>
      </w:r>
      <w:r w:rsidRPr="003D5986">
        <w:rPr>
          <w:rFonts w:ascii="BC Sans" w:hAnsi="BC Sans"/>
          <w:b/>
        </w:rPr>
        <w:t>”</w:t>
      </w:r>
    </w:p>
    <w:p w14:paraId="6CD30FC9" w14:textId="77777777" w:rsidR="00194D10" w:rsidRPr="003D5986" w:rsidRDefault="00194D10" w:rsidP="001A458B">
      <w:pPr>
        <w:spacing w:after="120"/>
        <w:ind w:left="630" w:hanging="540"/>
        <w:rPr>
          <w:rFonts w:ascii="BC Sans" w:hAnsi="BC Sans"/>
        </w:rPr>
      </w:pPr>
      <w:r w:rsidRPr="003D5986">
        <w:rPr>
          <w:rFonts w:ascii="BC Sans" w:hAnsi="BC Sans"/>
        </w:rPr>
        <w:tab/>
        <w:t xml:space="preserve">(Ensure your web browser remains open until you receive 2 emails from </w:t>
      </w:r>
      <w:proofErr w:type="spellStart"/>
      <w:r w:rsidRPr="003D5986">
        <w:rPr>
          <w:rFonts w:ascii="BC Sans" w:hAnsi="BC Sans"/>
        </w:rPr>
        <w:t>Qfile</w:t>
      </w:r>
      <w:proofErr w:type="spellEnd"/>
      <w:r w:rsidRPr="003D5986">
        <w:rPr>
          <w:rFonts w:ascii="BC Sans" w:hAnsi="BC Sans"/>
        </w:rPr>
        <w:t xml:space="preserve"> to confirm upload is complete.)</w:t>
      </w:r>
    </w:p>
    <w:p w14:paraId="781180D6" w14:textId="77777777" w:rsidR="00DF4DB1" w:rsidRPr="003D5986" w:rsidRDefault="00194D10" w:rsidP="001A458B">
      <w:pPr>
        <w:spacing w:after="120"/>
        <w:ind w:right="-144"/>
        <w:jc w:val="both"/>
        <w:rPr>
          <w:rFonts w:ascii="BC Sans" w:hAnsi="BC Sans" w:cs="Arial"/>
          <w:szCs w:val="22"/>
        </w:rPr>
      </w:pPr>
      <w:r w:rsidRPr="003D5986">
        <w:rPr>
          <w:rFonts w:ascii="BC Sans" w:hAnsi="BC Sans"/>
        </w:rPr>
        <w:t>Respondents are responsible to allow ample time to complete the Submission process. If assistance is required, phone 604-927-</w:t>
      </w:r>
      <w:r w:rsidR="00D33512" w:rsidRPr="003D5986">
        <w:rPr>
          <w:rFonts w:ascii="BC Sans" w:hAnsi="BC Sans"/>
        </w:rPr>
        <w:t>3037</w:t>
      </w:r>
      <w:r w:rsidRPr="003D5986">
        <w:rPr>
          <w:rFonts w:ascii="BC Sans" w:hAnsi="BC Sans"/>
        </w:rPr>
        <w:t>.</w:t>
      </w:r>
      <w:r w:rsidR="00DF4DB1" w:rsidRPr="003D5986">
        <w:rPr>
          <w:rFonts w:ascii="BC Sans" w:hAnsi="BC Sans" w:cs="Arial"/>
          <w:b/>
          <w:sz w:val="40"/>
          <w:szCs w:val="40"/>
        </w:rPr>
        <w:t xml:space="preserve"> </w:t>
      </w:r>
    </w:p>
    <w:tbl>
      <w:tblPr>
        <w:tblStyle w:val="TableGrid"/>
        <w:tblW w:w="0" w:type="auto"/>
        <w:tblInd w:w="85" w:type="dxa"/>
        <w:tblLook w:val="04A0" w:firstRow="1" w:lastRow="0" w:firstColumn="1" w:lastColumn="0" w:noHBand="0" w:noVBand="1"/>
      </w:tblPr>
      <w:tblGrid>
        <w:gridCol w:w="2970"/>
        <w:gridCol w:w="6565"/>
      </w:tblGrid>
      <w:tr w:rsidR="00DF4DB1" w:rsidRPr="003D5986" w14:paraId="0ADD3970" w14:textId="77777777" w:rsidTr="00DE546A">
        <w:trPr>
          <w:trHeight w:val="845"/>
        </w:trPr>
        <w:tc>
          <w:tcPr>
            <w:tcW w:w="2970" w:type="dxa"/>
            <w:shd w:val="clear" w:color="auto" w:fill="D9D9D9" w:themeFill="background1" w:themeFillShade="D9"/>
          </w:tcPr>
          <w:p w14:paraId="52888475" w14:textId="77777777" w:rsidR="00DF4DB1" w:rsidRPr="003D5986" w:rsidRDefault="00DF4DB1" w:rsidP="00E133CB">
            <w:pPr>
              <w:tabs>
                <w:tab w:val="right" w:pos="8410"/>
              </w:tabs>
              <w:overflowPunct w:val="0"/>
              <w:autoSpaceDE w:val="0"/>
              <w:autoSpaceDN w:val="0"/>
              <w:adjustRightInd w:val="0"/>
              <w:spacing w:before="360" w:after="240"/>
              <w:textAlignment w:val="baseline"/>
              <w:rPr>
                <w:rFonts w:ascii="BC Sans" w:hAnsi="BC Sans"/>
                <w:b/>
              </w:rPr>
            </w:pPr>
            <w:r w:rsidRPr="003D5986">
              <w:rPr>
                <w:rFonts w:ascii="BC Sans" w:hAnsi="BC Sans"/>
                <w:b/>
              </w:rPr>
              <w:t xml:space="preserve">Legal Name of </w:t>
            </w:r>
            <w:r w:rsidR="00E133CB" w:rsidRPr="003D5986">
              <w:rPr>
                <w:rFonts w:ascii="BC Sans" w:hAnsi="BC Sans"/>
                <w:b/>
              </w:rPr>
              <w:t>Respondent</w:t>
            </w:r>
          </w:p>
        </w:tc>
        <w:tc>
          <w:tcPr>
            <w:tcW w:w="6565" w:type="dxa"/>
          </w:tcPr>
          <w:p w14:paraId="5A4E59F0" w14:textId="77777777" w:rsidR="00DF4DB1" w:rsidRPr="003D5986" w:rsidRDefault="00DF4DB1" w:rsidP="00DE546A">
            <w:pPr>
              <w:tabs>
                <w:tab w:val="right" w:pos="8410"/>
              </w:tabs>
              <w:overflowPunct w:val="0"/>
              <w:autoSpaceDE w:val="0"/>
              <w:autoSpaceDN w:val="0"/>
              <w:adjustRightInd w:val="0"/>
              <w:spacing w:before="360" w:after="240"/>
              <w:textAlignment w:val="baseline"/>
              <w:rPr>
                <w:rFonts w:ascii="BC Sans" w:hAnsi="BC Sans"/>
                <w:b/>
              </w:rPr>
            </w:pPr>
          </w:p>
        </w:tc>
      </w:tr>
      <w:tr w:rsidR="00DF4DB1" w:rsidRPr="003D5986" w14:paraId="542E9641" w14:textId="77777777" w:rsidTr="00DE546A">
        <w:tc>
          <w:tcPr>
            <w:tcW w:w="2970" w:type="dxa"/>
            <w:shd w:val="clear" w:color="auto" w:fill="D9D9D9" w:themeFill="background1" w:themeFillShade="D9"/>
          </w:tcPr>
          <w:p w14:paraId="63F12AB8" w14:textId="77777777" w:rsidR="00DF4DB1" w:rsidRPr="003D5986" w:rsidRDefault="00DF4DB1" w:rsidP="00DE546A">
            <w:pPr>
              <w:tabs>
                <w:tab w:val="right" w:pos="8410"/>
              </w:tabs>
              <w:overflowPunct w:val="0"/>
              <w:autoSpaceDE w:val="0"/>
              <w:autoSpaceDN w:val="0"/>
              <w:adjustRightInd w:val="0"/>
              <w:spacing w:before="360" w:after="240"/>
              <w:textAlignment w:val="baseline"/>
              <w:rPr>
                <w:rFonts w:ascii="BC Sans" w:hAnsi="BC Sans"/>
                <w:b/>
              </w:rPr>
            </w:pPr>
            <w:r w:rsidRPr="003D5986">
              <w:rPr>
                <w:rFonts w:ascii="BC Sans" w:hAnsi="BC Sans"/>
                <w:b/>
              </w:rPr>
              <w:t>Contact Person and Title</w:t>
            </w:r>
          </w:p>
        </w:tc>
        <w:tc>
          <w:tcPr>
            <w:tcW w:w="6565" w:type="dxa"/>
          </w:tcPr>
          <w:p w14:paraId="3600B50D" w14:textId="77777777" w:rsidR="00DF4DB1" w:rsidRPr="003D5986" w:rsidRDefault="00DF4DB1" w:rsidP="00DE546A">
            <w:pPr>
              <w:tabs>
                <w:tab w:val="right" w:pos="8410"/>
              </w:tabs>
              <w:overflowPunct w:val="0"/>
              <w:autoSpaceDE w:val="0"/>
              <w:autoSpaceDN w:val="0"/>
              <w:adjustRightInd w:val="0"/>
              <w:spacing w:before="360" w:after="240"/>
              <w:textAlignment w:val="baseline"/>
              <w:rPr>
                <w:rFonts w:ascii="BC Sans" w:hAnsi="BC Sans"/>
                <w:b/>
              </w:rPr>
            </w:pPr>
          </w:p>
        </w:tc>
      </w:tr>
      <w:tr w:rsidR="00DF4DB1" w:rsidRPr="003D5986" w14:paraId="45F2D6EF" w14:textId="77777777" w:rsidTr="00DE546A">
        <w:tc>
          <w:tcPr>
            <w:tcW w:w="2970" w:type="dxa"/>
            <w:shd w:val="clear" w:color="auto" w:fill="D9D9D9" w:themeFill="background1" w:themeFillShade="D9"/>
          </w:tcPr>
          <w:p w14:paraId="1A470FFC" w14:textId="77777777" w:rsidR="00DF4DB1" w:rsidRPr="003D5986" w:rsidRDefault="00DF4DB1" w:rsidP="00DE546A">
            <w:pPr>
              <w:tabs>
                <w:tab w:val="right" w:pos="8410"/>
              </w:tabs>
              <w:overflowPunct w:val="0"/>
              <w:autoSpaceDE w:val="0"/>
              <w:autoSpaceDN w:val="0"/>
              <w:adjustRightInd w:val="0"/>
              <w:spacing w:before="360" w:after="240"/>
              <w:textAlignment w:val="baseline"/>
              <w:rPr>
                <w:rFonts w:ascii="BC Sans" w:hAnsi="BC Sans"/>
                <w:b/>
              </w:rPr>
            </w:pPr>
            <w:r w:rsidRPr="003D5986">
              <w:rPr>
                <w:rFonts w:ascii="BC Sans" w:hAnsi="BC Sans"/>
                <w:b/>
              </w:rPr>
              <w:t>Business Address</w:t>
            </w:r>
          </w:p>
        </w:tc>
        <w:tc>
          <w:tcPr>
            <w:tcW w:w="6565" w:type="dxa"/>
          </w:tcPr>
          <w:p w14:paraId="333CFE41" w14:textId="77777777" w:rsidR="00DF4DB1" w:rsidRPr="003D5986" w:rsidRDefault="00DF4DB1" w:rsidP="00DE546A">
            <w:pPr>
              <w:tabs>
                <w:tab w:val="right" w:pos="8410"/>
              </w:tabs>
              <w:overflowPunct w:val="0"/>
              <w:autoSpaceDE w:val="0"/>
              <w:autoSpaceDN w:val="0"/>
              <w:adjustRightInd w:val="0"/>
              <w:spacing w:before="360" w:after="240"/>
              <w:textAlignment w:val="baseline"/>
              <w:rPr>
                <w:rFonts w:ascii="BC Sans" w:hAnsi="BC Sans"/>
                <w:b/>
              </w:rPr>
            </w:pPr>
          </w:p>
        </w:tc>
      </w:tr>
      <w:tr w:rsidR="00DF4DB1" w:rsidRPr="003D5986" w14:paraId="489AED3A" w14:textId="77777777" w:rsidTr="00DE546A">
        <w:tc>
          <w:tcPr>
            <w:tcW w:w="2970" w:type="dxa"/>
            <w:shd w:val="clear" w:color="auto" w:fill="D9D9D9" w:themeFill="background1" w:themeFillShade="D9"/>
          </w:tcPr>
          <w:p w14:paraId="102C6811" w14:textId="77777777" w:rsidR="00DF4DB1" w:rsidRPr="003D5986" w:rsidRDefault="00DF4DB1" w:rsidP="00DE546A">
            <w:pPr>
              <w:tabs>
                <w:tab w:val="right" w:pos="8410"/>
              </w:tabs>
              <w:overflowPunct w:val="0"/>
              <w:autoSpaceDE w:val="0"/>
              <w:autoSpaceDN w:val="0"/>
              <w:adjustRightInd w:val="0"/>
              <w:spacing w:before="360" w:after="240"/>
              <w:textAlignment w:val="baseline"/>
              <w:rPr>
                <w:rFonts w:ascii="BC Sans" w:hAnsi="BC Sans"/>
                <w:b/>
              </w:rPr>
            </w:pPr>
            <w:r w:rsidRPr="003D5986">
              <w:rPr>
                <w:rFonts w:ascii="BC Sans" w:hAnsi="BC Sans"/>
                <w:b/>
              </w:rPr>
              <w:t>Telephone</w:t>
            </w:r>
          </w:p>
        </w:tc>
        <w:tc>
          <w:tcPr>
            <w:tcW w:w="6565" w:type="dxa"/>
          </w:tcPr>
          <w:p w14:paraId="12A11478" w14:textId="77777777" w:rsidR="00DF4DB1" w:rsidRPr="003D5986" w:rsidRDefault="00DF4DB1" w:rsidP="00DE546A">
            <w:pPr>
              <w:tabs>
                <w:tab w:val="right" w:pos="8410"/>
              </w:tabs>
              <w:overflowPunct w:val="0"/>
              <w:autoSpaceDE w:val="0"/>
              <w:autoSpaceDN w:val="0"/>
              <w:adjustRightInd w:val="0"/>
              <w:spacing w:before="360" w:after="240"/>
              <w:textAlignment w:val="baseline"/>
              <w:rPr>
                <w:rFonts w:ascii="BC Sans" w:hAnsi="BC Sans"/>
                <w:b/>
              </w:rPr>
            </w:pPr>
          </w:p>
        </w:tc>
      </w:tr>
      <w:tr w:rsidR="00DF4DB1" w:rsidRPr="003D5986" w14:paraId="7DAF9B35" w14:textId="77777777" w:rsidTr="00DE546A">
        <w:tc>
          <w:tcPr>
            <w:tcW w:w="2970" w:type="dxa"/>
            <w:shd w:val="clear" w:color="auto" w:fill="D9D9D9" w:themeFill="background1" w:themeFillShade="D9"/>
          </w:tcPr>
          <w:p w14:paraId="7A8B954C" w14:textId="77777777" w:rsidR="00DF4DB1" w:rsidRPr="003D5986" w:rsidRDefault="00DF4DB1" w:rsidP="00DE546A">
            <w:pPr>
              <w:tabs>
                <w:tab w:val="right" w:pos="8410"/>
              </w:tabs>
              <w:overflowPunct w:val="0"/>
              <w:autoSpaceDE w:val="0"/>
              <w:autoSpaceDN w:val="0"/>
              <w:adjustRightInd w:val="0"/>
              <w:spacing w:before="360" w:after="240"/>
              <w:textAlignment w:val="baseline"/>
              <w:rPr>
                <w:rFonts w:ascii="BC Sans" w:hAnsi="BC Sans"/>
                <w:b/>
              </w:rPr>
            </w:pPr>
            <w:r w:rsidRPr="003D5986">
              <w:rPr>
                <w:rFonts w:ascii="BC Sans" w:hAnsi="BC Sans"/>
                <w:b/>
              </w:rPr>
              <w:t>Email Address</w:t>
            </w:r>
          </w:p>
        </w:tc>
        <w:tc>
          <w:tcPr>
            <w:tcW w:w="6565" w:type="dxa"/>
          </w:tcPr>
          <w:p w14:paraId="57EB6C89" w14:textId="77777777" w:rsidR="00DF4DB1" w:rsidRPr="003D5986" w:rsidRDefault="00DF4DB1" w:rsidP="00DE546A">
            <w:pPr>
              <w:tabs>
                <w:tab w:val="right" w:pos="8410"/>
              </w:tabs>
              <w:overflowPunct w:val="0"/>
              <w:autoSpaceDE w:val="0"/>
              <w:autoSpaceDN w:val="0"/>
              <w:adjustRightInd w:val="0"/>
              <w:spacing w:before="360" w:after="240"/>
              <w:textAlignment w:val="baseline"/>
              <w:rPr>
                <w:rFonts w:ascii="BC Sans" w:hAnsi="BC Sans"/>
                <w:b/>
              </w:rPr>
            </w:pPr>
          </w:p>
        </w:tc>
      </w:tr>
    </w:tbl>
    <w:p w14:paraId="06AA3C03" w14:textId="77777777" w:rsidR="00371584" w:rsidRPr="003D5986" w:rsidRDefault="00371584">
      <w:pPr>
        <w:rPr>
          <w:rFonts w:ascii="BC Sans" w:hAnsi="BC Sans" w:cs="Arial"/>
          <w:b/>
        </w:rPr>
      </w:pPr>
      <w:r w:rsidRPr="003D5986">
        <w:rPr>
          <w:rFonts w:ascii="BC Sans" w:hAnsi="BC Sans" w:cs="Arial"/>
          <w:b/>
        </w:rPr>
        <w:br w:type="page"/>
      </w:r>
    </w:p>
    <w:tbl>
      <w:tblPr>
        <w:tblStyle w:val="TableGrid"/>
        <w:tblW w:w="9805" w:type="dxa"/>
        <w:tblInd w:w="360" w:type="dxa"/>
        <w:tblLook w:val="04A0" w:firstRow="1" w:lastRow="0" w:firstColumn="1" w:lastColumn="0" w:noHBand="0" w:noVBand="1"/>
      </w:tblPr>
      <w:tblGrid>
        <w:gridCol w:w="9805"/>
      </w:tblGrid>
      <w:tr w:rsidR="00163F42" w:rsidRPr="003D5986" w14:paraId="0F0FA709" w14:textId="77777777" w:rsidTr="006B02F5">
        <w:tc>
          <w:tcPr>
            <w:tcW w:w="9805" w:type="dxa"/>
            <w:shd w:val="clear" w:color="auto" w:fill="D9D9D9" w:themeFill="background1" w:themeFillShade="D9"/>
          </w:tcPr>
          <w:p w14:paraId="4BCCE8E6" w14:textId="77777777" w:rsidR="00163F42" w:rsidRPr="003D5986" w:rsidRDefault="00E133CB" w:rsidP="00E133CB">
            <w:pPr>
              <w:pStyle w:val="ListParagraph"/>
              <w:numPr>
                <w:ilvl w:val="0"/>
                <w:numId w:val="21"/>
              </w:numPr>
              <w:ind w:left="420" w:hanging="270"/>
              <w:contextualSpacing w:val="0"/>
              <w:rPr>
                <w:rFonts w:ascii="BC Sans" w:eastAsia="Times New Roman" w:hAnsi="BC Sans"/>
                <w:b/>
                <w:noProof/>
              </w:rPr>
            </w:pPr>
            <w:r w:rsidRPr="003D5986">
              <w:rPr>
                <w:rFonts w:ascii="BC Sans" w:eastAsia="Times New Roman" w:hAnsi="BC Sans"/>
                <w:noProof/>
              </w:rPr>
              <w:lastRenderedPageBreak/>
              <w:t>Structure of the Res</w:t>
            </w:r>
            <w:r w:rsidR="00163F42" w:rsidRPr="003D5986">
              <w:rPr>
                <w:rFonts w:ascii="BC Sans" w:eastAsia="Times New Roman" w:hAnsi="BC Sans"/>
                <w:noProof/>
              </w:rPr>
              <w:t>pon</w:t>
            </w:r>
            <w:r w:rsidRPr="003D5986">
              <w:rPr>
                <w:rFonts w:ascii="BC Sans" w:eastAsia="Times New Roman" w:hAnsi="BC Sans"/>
                <w:noProof/>
              </w:rPr>
              <w:t>d</w:t>
            </w:r>
            <w:r w:rsidR="00163F42" w:rsidRPr="003D5986">
              <w:rPr>
                <w:rFonts w:ascii="BC Sans" w:eastAsia="Times New Roman" w:hAnsi="BC Sans"/>
                <w:noProof/>
              </w:rPr>
              <w:t xml:space="preserve">ent, background, </w:t>
            </w:r>
            <w:r w:rsidR="00163F42" w:rsidRPr="003D5986">
              <w:rPr>
                <w:rFonts w:ascii="BC Sans" w:hAnsi="BC Sans"/>
              </w:rPr>
              <w:t>how many years they have been in business and organizational history (e.g. mission, vision, corporate directions, years in business, etc.)</w:t>
            </w:r>
            <w:r w:rsidR="00163F42" w:rsidRPr="003D5986">
              <w:rPr>
                <w:rFonts w:ascii="BC Sans" w:eastAsia="Times New Roman" w:hAnsi="BC Sans"/>
                <w:noProof/>
              </w:rPr>
              <w:t>:</w:t>
            </w:r>
          </w:p>
        </w:tc>
      </w:tr>
      <w:tr w:rsidR="00163F42" w:rsidRPr="003D5986" w14:paraId="40414A76" w14:textId="77777777" w:rsidTr="006B02F5">
        <w:tc>
          <w:tcPr>
            <w:tcW w:w="9805" w:type="dxa"/>
          </w:tcPr>
          <w:p w14:paraId="6687B1D3" w14:textId="3BDBEBA9" w:rsidR="00163F42" w:rsidRDefault="00163F42" w:rsidP="001C1268">
            <w:pPr>
              <w:pStyle w:val="ListParagraph"/>
              <w:ind w:left="0"/>
              <w:contextualSpacing w:val="0"/>
              <w:rPr>
                <w:rFonts w:ascii="BC Sans" w:eastAsia="Times New Roman" w:hAnsi="BC Sans"/>
                <w:noProof/>
              </w:rPr>
            </w:pPr>
          </w:p>
          <w:p w14:paraId="7EEC8B7B" w14:textId="77777777" w:rsidR="006D3F31" w:rsidRPr="003D5986" w:rsidRDefault="006D3F31" w:rsidP="001C1268">
            <w:pPr>
              <w:pStyle w:val="ListParagraph"/>
              <w:ind w:left="0"/>
              <w:contextualSpacing w:val="0"/>
              <w:rPr>
                <w:rFonts w:ascii="BC Sans" w:eastAsia="Times New Roman" w:hAnsi="BC Sans"/>
                <w:noProof/>
              </w:rPr>
            </w:pPr>
          </w:p>
          <w:p w14:paraId="7EBDD646" w14:textId="64996886" w:rsidR="00163F42" w:rsidRDefault="00163F42" w:rsidP="001C1268">
            <w:pPr>
              <w:pStyle w:val="ListParagraph"/>
              <w:ind w:left="0"/>
              <w:contextualSpacing w:val="0"/>
              <w:rPr>
                <w:rFonts w:ascii="BC Sans" w:eastAsia="Times New Roman" w:hAnsi="BC Sans"/>
                <w:noProof/>
              </w:rPr>
            </w:pPr>
          </w:p>
          <w:p w14:paraId="6C4BCAE6" w14:textId="77777777" w:rsidR="006D3F31" w:rsidRPr="003D5986" w:rsidRDefault="006D3F31" w:rsidP="001C1268">
            <w:pPr>
              <w:pStyle w:val="ListParagraph"/>
              <w:ind w:left="0"/>
              <w:contextualSpacing w:val="0"/>
              <w:rPr>
                <w:rFonts w:ascii="BC Sans" w:eastAsia="Times New Roman" w:hAnsi="BC Sans"/>
                <w:noProof/>
              </w:rPr>
            </w:pPr>
          </w:p>
          <w:p w14:paraId="53D2277A" w14:textId="77777777" w:rsidR="00163F42" w:rsidRPr="003D5986" w:rsidRDefault="00163F42" w:rsidP="001C1268">
            <w:pPr>
              <w:pStyle w:val="ListParagraph"/>
              <w:ind w:left="0"/>
              <w:contextualSpacing w:val="0"/>
              <w:rPr>
                <w:rFonts w:ascii="BC Sans" w:eastAsia="Times New Roman" w:hAnsi="BC Sans"/>
                <w:noProof/>
              </w:rPr>
            </w:pPr>
          </w:p>
        </w:tc>
      </w:tr>
      <w:tr w:rsidR="00163F42" w:rsidRPr="003D5986" w14:paraId="5BC18300" w14:textId="77777777" w:rsidTr="006B02F5">
        <w:tc>
          <w:tcPr>
            <w:tcW w:w="9805" w:type="dxa"/>
            <w:shd w:val="clear" w:color="auto" w:fill="D9D9D9" w:themeFill="background1" w:themeFillShade="D9"/>
          </w:tcPr>
          <w:p w14:paraId="23D27439" w14:textId="77777777" w:rsidR="00163F42" w:rsidRPr="003D5986" w:rsidRDefault="00E133CB" w:rsidP="00E133CB">
            <w:pPr>
              <w:pStyle w:val="ListParagraph"/>
              <w:numPr>
                <w:ilvl w:val="0"/>
                <w:numId w:val="21"/>
              </w:numPr>
              <w:ind w:left="420" w:hanging="270"/>
              <w:contextualSpacing w:val="0"/>
              <w:rPr>
                <w:rFonts w:ascii="BC Sans" w:eastAsia="Times New Roman" w:hAnsi="BC Sans"/>
                <w:noProof/>
              </w:rPr>
            </w:pPr>
            <w:r w:rsidRPr="003D5986">
              <w:rPr>
                <w:rFonts w:ascii="BC Sans" w:eastAsia="Times New Roman" w:hAnsi="BC Sans"/>
                <w:noProof/>
              </w:rPr>
              <w:t>Res</w:t>
            </w:r>
            <w:r w:rsidR="008463F9" w:rsidRPr="003D5986">
              <w:rPr>
                <w:rFonts w:ascii="BC Sans" w:eastAsia="Times New Roman" w:hAnsi="BC Sans"/>
                <w:noProof/>
              </w:rPr>
              <w:t>pon</w:t>
            </w:r>
            <w:r w:rsidRPr="003D5986">
              <w:rPr>
                <w:rFonts w:ascii="BC Sans" w:eastAsia="Times New Roman" w:hAnsi="BC Sans"/>
                <w:noProof/>
              </w:rPr>
              <w:t>d</w:t>
            </w:r>
            <w:r w:rsidR="008463F9" w:rsidRPr="003D5986">
              <w:rPr>
                <w:rFonts w:ascii="BC Sans" w:eastAsia="Times New Roman" w:hAnsi="BC Sans"/>
                <w:noProof/>
              </w:rPr>
              <w:t xml:space="preserve">ent is to state any value added benefits and activities they can provide in </w:t>
            </w:r>
            <w:r w:rsidR="006B02F5" w:rsidRPr="003D5986">
              <w:rPr>
                <w:rFonts w:ascii="BC Sans" w:eastAsia="Times New Roman" w:hAnsi="BC Sans"/>
                <w:noProof/>
              </w:rPr>
              <w:t>sponsorship</w:t>
            </w:r>
            <w:r w:rsidR="008463F9" w:rsidRPr="003D5986">
              <w:rPr>
                <w:rFonts w:ascii="BC Sans" w:eastAsia="Times New Roman" w:hAnsi="BC Sans"/>
                <w:noProof/>
              </w:rPr>
              <w:t>. Provide details:</w:t>
            </w:r>
          </w:p>
        </w:tc>
      </w:tr>
      <w:tr w:rsidR="00163F42" w:rsidRPr="003D5986" w14:paraId="7446DBD6" w14:textId="77777777" w:rsidTr="006B02F5">
        <w:tc>
          <w:tcPr>
            <w:tcW w:w="9805" w:type="dxa"/>
          </w:tcPr>
          <w:p w14:paraId="29CB7E1A" w14:textId="77777777" w:rsidR="00163F42" w:rsidRPr="003D5986" w:rsidRDefault="00163F42" w:rsidP="001C1268">
            <w:pPr>
              <w:pStyle w:val="ListParagraph"/>
              <w:ind w:left="0"/>
              <w:contextualSpacing w:val="0"/>
              <w:rPr>
                <w:rFonts w:ascii="BC Sans" w:eastAsia="Times New Roman" w:hAnsi="BC Sans"/>
                <w:noProof/>
              </w:rPr>
            </w:pPr>
          </w:p>
          <w:p w14:paraId="7EB182E2" w14:textId="669E4184" w:rsidR="00163F42" w:rsidRDefault="00163F42" w:rsidP="001C1268">
            <w:pPr>
              <w:pStyle w:val="ListParagraph"/>
              <w:ind w:left="0"/>
              <w:contextualSpacing w:val="0"/>
              <w:rPr>
                <w:rFonts w:ascii="BC Sans" w:eastAsia="Times New Roman" w:hAnsi="BC Sans"/>
                <w:noProof/>
              </w:rPr>
            </w:pPr>
          </w:p>
          <w:p w14:paraId="6044477B" w14:textId="77777777" w:rsidR="006D3F31" w:rsidRDefault="006D3F31" w:rsidP="001C1268">
            <w:pPr>
              <w:pStyle w:val="ListParagraph"/>
              <w:ind w:left="0"/>
              <w:contextualSpacing w:val="0"/>
              <w:rPr>
                <w:rFonts w:ascii="BC Sans" w:eastAsia="Times New Roman" w:hAnsi="BC Sans"/>
                <w:noProof/>
              </w:rPr>
            </w:pPr>
          </w:p>
          <w:p w14:paraId="666E8A3A" w14:textId="77777777" w:rsidR="006D3F31" w:rsidRPr="003D5986" w:rsidRDefault="006D3F31" w:rsidP="001C1268">
            <w:pPr>
              <w:pStyle w:val="ListParagraph"/>
              <w:ind w:left="0"/>
              <w:contextualSpacing w:val="0"/>
              <w:rPr>
                <w:rFonts w:ascii="BC Sans" w:eastAsia="Times New Roman" w:hAnsi="BC Sans"/>
                <w:noProof/>
              </w:rPr>
            </w:pPr>
          </w:p>
          <w:p w14:paraId="7AF71754" w14:textId="77777777" w:rsidR="00163F42" w:rsidRPr="003D5986" w:rsidRDefault="00163F42" w:rsidP="001C1268">
            <w:pPr>
              <w:pStyle w:val="ListParagraph"/>
              <w:ind w:left="0"/>
              <w:contextualSpacing w:val="0"/>
              <w:rPr>
                <w:rFonts w:ascii="BC Sans" w:eastAsia="Times New Roman" w:hAnsi="BC Sans"/>
                <w:noProof/>
              </w:rPr>
            </w:pPr>
          </w:p>
        </w:tc>
      </w:tr>
      <w:tr w:rsidR="008463F9" w:rsidRPr="003D5986" w14:paraId="29F74637" w14:textId="77777777" w:rsidTr="006B02F5">
        <w:tc>
          <w:tcPr>
            <w:tcW w:w="9805" w:type="dxa"/>
            <w:shd w:val="clear" w:color="auto" w:fill="D9D9D9" w:themeFill="background1" w:themeFillShade="D9"/>
          </w:tcPr>
          <w:p w14:paraId="5D6C975A" w14:textId="77777777" w:rsidR="008463F9" w:rsidRPr="003D5986" w:rsidRDefault="008463F9" w:rsidP="006B02F5">
            <w:pPr>
              <w:pStyle w:val="ListParagraph"/>
              <w:numPr>
                <w:ilvl w:val="0"/>
                <w:numId w:val="21"/>
              </w:numPr>
              <w:ind w:left="420" w:hanging="270"/>
              <w:contextualSpacing w:val="0"/>
              <w:rPr>
                <w:rFonts w:ascii="BC Sans" w:hAnsi="BC Sans" w:cs="Arial"/>
                <w:b/>
              </w:rPr>
            </w:pPr>
            <w:r w:rsidRPr="003D5986">
              <w:rPr>
                <w:rFonts w:ascii="BC Sans" w:eastAsia="Times New Roman" w:hAnsi="BC Sans"/>
                <w:noProof/>
              </w:rPr>
              <w:t>What</w:t>
            </w:r>
            <w:r w:rsidRPr="003D5986">
              <w:rPr>
                <w:rFonts w:ascii="BC Sans" w:hAnsi="BC Sans"/>
              </w:rPr>
              <w:t xml:space="preserve"> policies does your organization have to support reconciliation with indigenous peoples:</w:t>
            </w:r>
          </w:p>
        </w:tc>
      </w:tr>
      <w:tr w:rsidR="008463F9" w:rsidRPr="003D5986" w14:paraId="4B1A1063" w14:textId="77777777" w:rsidTr="006B02F5">
        <w:tc>
          <w:tcPr>
            <w:tcW w:w="9805" w:type="dxa"/>
            <w:shd w:val="clear" w:color="auto" w:fill="FFFFFF" w:themeFill="background1"/>
          </w:tcPr>
          <w:p w14:paraId="0E4D82C0" w14:textId="7856A44B" w:rsidR="008463F9" w:rsidRDefault="008463F9" w:rsidP="001C1268">
            <w:pPr>
              <w:rPr>
                <w:rFonts w:ascii="BC Sans" w:hAnsi="BC Sans" w:cs="Arial"/>
                <w:b/>
              </w:rPr>
            </w:pPr>
          </w:p>
          <w:p w14:paraId="2EE9CB4E" w14:textId="60912AA3" w:rsidR="006D3F31" w:rsidRDefault="006D3F31" w:rsidP="001C1268">
            <w:pPr>
              <w:rPr>
                <w:rFonts w:ascii="BC Sans" w:hAnsi="BC Sans" w:cs="Arial"/>
                <w:b/>
              </w:rPr>
            </w:pPr>
          </w:p>
          <w:p w14:paraId="3C1D9F62" w14:textId="77777777" w:rsidR="006D3F31" w:rsidRPr="003D5986" w:rsidRDefault="006D3F31" w:rsidP="001C1268">
            <w:pPr>
              <w:rPr>
                <w:rFonts w:ascii="BC Sans" w:hAnsi="BC Sans" w:cs="Arial"/>
                <w:b/>
              </w:rPr>
            </w:pPr>
          </w:p>
          <w:p w14:paraId="4E9DC043" w14:textId="77777777" w:rsidR="008463F9" w:rsidRPr="003D5986" w:rsidRDefault="008463F9" w:rsidP="001C1268">
            <w:pPr>
              <w:rPr>
                <w:rFonts w:ascii="BC Sans" w:hAnsi="BC Sans" w:cs="Arial"/>
                <w:b/>
              </w:rPr>
            </w:pPr>
          </w:p>
          <w:p w14:paraId="14E5B33E" w14:textId="77777777" w:rsidR="008463F9" w:rsidRPr="003D5986" w:rsidRDefault="008463F9" w:rsidP="001C1268">
            <w:pPr>
              <w:rPr>
                <w:rFonts w:ascii="BC Sans" w:hAnsi="BC Sans" w:cs="Arial"/>
              </w:rPr>
            </w:pPr>
          </w:p>
        </w:tc>
      </w:tr>
    </w:tbl>
    <w:p w14:paraId="41F38F04" w14:textId="77777777" w:rsidR="008463F9" w:rsidRPr="003D5986" w:rsidRDefault="008463F9" w:rsidP="006B02F5">
      <w:pPr>
        <w:pStyle w:val="ListParagraph"/>
        <w:spacing w:after="0"/>
        <w:ind w:left="360"/>
        <w:contextualSpacing w:val="0"/>
        <w:jc w:val="both"/>
        <w:rPr>
          <w:rFonts w:ascii="BC Sans" w:hAnsi="BC Sans"/>
        </w:rPr>
      </w:pPr>
    </w:p>
    <w:tbl>
      <w:tblPr>
        <w:tblStyle w:val="TableGrid"/>
        <w:tblW w:w="9805" w:type="dxa"/>
        <w:tblInd w:w="360" w:type="dxa"/>
        <w:tblLook w:val="04A0" w:firstRow="1" w:lastRow="0" w:firstColumn="1" w:lastColumn="0" w:noHBand="0" w:noVBand="1"/>
      </w:tblPr>
      <w:tblGrid>
        <w:gridCol w:w="4855"/>
        <w:gridCol w:w="4950"/>
      </w:tblGrid>
      <w:tr w:rsidR="006B02F5" w:rsidRPr="003D5986" w14:paraId="35E6F36C" w14:textId="77777777" w:rsidTr="00F31591">
        <w:tc>
          <w:tcPr>
            <w:tcW w:w="9805" w:type="dxa"/>
            <w:gridSpan w:val="2"/>
            <w:shd w:val="clear" w:color="auto" w:fill="D9D9D9" w:themeFill="background1" w:themeFillShade="D9"/>
          </w:tcPr>
          <w:p w14:paraId="37C25941" w14:textId="77777777" w:rsidR="006B02F5" w:rsidRPr="003D5986" w:rsidRDefault="006B02F5" w:rsidP="006B02F5">
            <w:pPr>
              <w:pStyle w:val="ListParagraph"/>
              <w:numPr>
                <w:ilvl w:val="0"/>
                <w:numId w:val="21"/>
              </w:numPr>
              <w:ind w:left="420" w:hanging="270"/>
              <w:contextualSpacing w:val="0"/>
              <w:rPr>
                <w:rFonts w:ascii="BC Sans" w:hAnsi="BC Sans" w:cs="Arial"/>
                <w:b/>
              </w:rPr>
            </w:pPr>
            <w:r w:rsidRPr="003D5986">
              <w:rPr>
                <w:rFonts w:ascii="BC Sans" w:eastAsia="Times New Roman" w:hAnsi="BC Sans"/>
                <w:b/>
                <w:noProof/>
              </w:rPr>
              <w:t>Sponsorship</w:t>
            </w:r>
            <w:r w:rsidRPr="003D5986">
              <w:rPr>
                <w:rFonts w:ascii="BC Sans" w:hAnsi="BC Sans" w:cs="Arial"/>
                <w:b/>
              </w:rPr>
              <w:t xml:space="preserve"> Level Applying for (yes or no):</w:t>
            </w:r>
          </w:p>
        </w:tc>
      </w:tr>
      <w:tr w:rsidR="006B02F5" w:rsidRPr="003D5986" w14:paraId="52BF9CDF" w14:textId="77777777" w:rsidTr="00F31591">
        <w:tc>
          <w:tcPr>
            <w:tcW w:w="4855" w:type="dxa"/>
            <w:shd w:val="clear" w:color="auto" w:fill="D9D9D9" w:themeFill="background1" w:themeFillShade="D9"/>
          </w:tcPr>
          <w:p w14:paraId="781543C8" w14:textId="3298D786" w:rsidR="006B02F5" w:rsidRPr="003D5986" w:rsidRDefault="004A31C9" w:rsidP="008463F9">
            <w:pPr>
              <w:pStyle w:val="ListParagraph"/>
              <w:spacing w:before="120" w:after="120"/>
              <w:ind w:left="0"/>
              <w:contextualSpacing w:val="0"/>
              <w:jc w:val="both"/>
              <w:rPr>
                <w:rFonts w:ascii="BC Sans" w:hAnsi="BC Sans"/>
              </w:rPr>
            </w:pPr>
            <w:r w:rsidRPr="003D5986">
              <w:rPr>
                <w:rFonts w:ascii="BC Sans" w:hAnsi="BC Sans" w:cs="Arial"/>
                <w:b/>
              </w:rPr>
              <w:t>Presenting Partner</w:t>
            </w:r>
            <w:r w:rsidR="00D6759B">
              <w:rPr>
                <w:rFonts w:ascii="BC Sans" w:hAnsi="BC Sans" w:cs="Arial"/>
                <w:b/>
              </w:rPr>
              <w:t>:</w:t>
            </w:r>
          </w:p>
        </w:tc>
        <w:tc>
          <w:tcPr>
            <w:tcW w:w="4950" w:type="dxa"/>
          </w:tcPr>
          <w:p w14:paraId="62D64FC8" w14:textId="77777777" w:rsidR="006B02F5" w:rsidRPr="003D5986" w:rsidRDefault="006B02F5" w:rsidP="008463F9">
            <w:pPr>
              <w:pStyle w:val="ListParagraph"/>
              <w:spacing w:before="120" w:after="120"/>
              <w:ind w:left="0"/>
              <w:contextualSpacing w:val="0"/>
              <w:jc w:val="both"/>
              <w:rPr>
                <w:rFonts w:ascii="BC Sans" w:hAnsi="BC Sans"/>
              </w:rPr>
            </w:pPr>
          </w:p>
        </w:tc>
      </w:tr>
      <w:tr w:rsidR="006B02F5" w:rsidRPr="003D5986" w14:paraId="14E4CE59" w14:textId="77777777" w:rsidTr="00F31591">
        <w:tc>
          <w:tcPr>
            <w:tcW w:w="4855" w:type="dxa"/>
            <w:shd w:val="clear" w:color="auto" w:fill="D9D9D9" w:themeFill="background1" w:themeFillShade="D9"/>
          </w:tcPr>
          <w:p w14:paraId="1BF20276" w14:textId="03860E12" w:rsidR="006B02F5" w:rsidRPr="003D5986" w:rsidRDefault="004A31C9" w:rsidP="008463F9">
            <w:pPr>
              <w:pStyle w:val="ListParagraph"/>
              <w:spacing w:before="120" w:after="120"/>
              <w:ind w:left="0"/>
              <w:contextualSpacing w:val="0"/>
              <w:jc w:val="both"/>
              <w:rPr>
                <w:rFonts w:ascii="BC Sans" w:hAnsi="BC Sans"/>
              </w:rPr>
            </w:pPr>
            <w:r w:rsidRPr="003D5986">
              <w:rPr>
                <w:rFonts w:ascii="BC Sans" w:hAnsi="BC Sans" w:cs="Arial"/>
                <w:b/>
              </w:rPr>
              <w:t>“Night at the Lights” Supporting Partner</w:t>
            </w:r>
            <w:r w:rsidR="00D6759B">
              <w:rPr>
                <w:rFonts w:ascii="BC Sans" w:hAnsi="BC Sans" w:cs="Arial"/>
                <w:b/>
              </w:rPr>
              <w:t>:</w:t>
            </w:r>
          </w:p>
        </w:tc>
        <w:tc>
          <w:tcPr>
            <w:tcW w:w="4950" w:type="dxa"/>
          </w:tcPr>
          <w:p w14:paraId="2E552E7A" w14:textId="77777777" w:rsidR="006B02F5" w:rsidRPr="003D5986" w:rsidRDefault="006B02F5" w:rsidP="008463F9">
            <w:pPr>
              <w:pStyle w:val="ListParagraph"/>
              <w:spacing w:before="120" w:after="120"/>
              <w:ind w:left="0"/>
              <w:contextualSpacing w:val="0"/>
              <w:jc w:val="both"/>
              <w:rPr>
                <w:rFonts w:ascii="BC Sans" w:hAnsi="BC Sans"/>
              </w:rPr>
            </w:pPr>
          </w:p>
        </w:tc>
      </w:tr>
    </w:tbl>
    <w:p w14:paraId="6BE512D7" w14:textId="77777777" w:rsidR="00371584" w:rsidRPr="003D5986" w:rsidRDefault="00371584" w:rsidP="00371584">
      <w:pPr>
        <w:spacing w:before="120" w:after="120"/>
        <w:rPr>
          <w:rFonts w:ascii="BC Sans" w:hAnsi="BC Sans" w:cs="Arial"/>
          <w:b/>
        </w:rPr>
      </w:pPr>
      <w:r w:rsidRPr="003D5986">
        <w:rPr>
          <w:rFonts w:ascii="BC Sans" w:hAnsi="BC Sans" w:cs="Arial"/>
          <w:b/>
        </w:rPr>
        <w:br w:type="page"/>
      </w:r>
    </w:p>
    <w:p w14:paraId="4E10B6B1" w14:textId="77777777" w:rsidR="00371584" w:rsidRPr="003D5986" w:rsidRDefault="00371584" w:rsidP="009133B2">
      <w:pPr>
        <w:spacing w:before="80" w:after="80"/>
        <w:rPr>
          <w:rFonts w:ascii="BC Sans" w:hAnsi="BC Sans" w:cs="Arial"/>
          <w:b/>
        </w:rPr>
      </w:pPr>
      <w:r w:rsidRPr="003D5986">
        <w:rPr>
          <w:rFonts w:ascii="BC Sans" w:hAnsi="BC Sans" w:cs="Arial"/>
          <w:b/>
        </w:rPr>
        <w:lastRenderedPageBreak/>
        <w:t>Attention Purchasing Manager:</w:t>
      </w:r>
    </w:p>
    <w:p w14:paraId="723D966A" w14:textId="447705C9" w:rsidR="00371584" w:rsidRPr="003D5986" w:rsidRDefault="00371584" w:rsidP="009133B2">
      <w:pPr>
        <w:pStyle w:val="ListParagraph"/>
        <w:numPr>
          <w:ilvl w:val="0"/>
          <w:numId w:val="22"/>
        </w:numPr>
        <w:spacing w:after="80"/>
        <w:contextualSpacing w:val="0"/>
        <w:rPr>
          <w:rFonts w:ascii="BC Sans" w:hAnsi="BC Sans" w:cs="Arial"/>
        </w:rPr>
      </w:pPr>
      <w:r w:rsidRPr="003D5986">
        <w:rPr>
          <w:rFonts w:ascii="BC Sans" w:hAnsi="BC Sans" w:cs="Arial"/>
          <w:b/>
        </w:rPr>
        <w:t>I/We, the undersigned duly au</w:t>
      </w:r>
      <w:r w:rsidR="00E133CB" w:rsidRPr="003D5986">
        <w:rPr>
          <w:rFonts w:ascii="BC Sans" w:hAnsi="BC Sans" w:cs="Arial"/>
          <w:b/>
        </w:rPr>
        <w:t>thorized representative of the Res</w:t>
      </w:r>
      <w:r w:rsidRPr="003D5986">
        <w:rPr>
          <w:rFonts w:ascii="BC Sans" w:hAnsi="BC Sans" w:cs="Arial"/>
          <w:b/>
        </w:rPr>
        <w:t>pon</w:t>
      </w:r>
      <w:r w:rsidR="00E133CB" w:rsidRPr="003D5986">
        <w:rPr>
          <w:rFonts w:ascii="BC Sans" w:hAnsi="BC Sans" w:cs="Arial"/>
          <w:b/>
        </w:rPr>
        <w:t>d</w:t>
      </w:r>
      <w:r w:rsidRPr="003D5986">
        <w:rPr>
          <w:rFonts w:ascii="BC Sans" w:hAnsi="BC Sans" w:cs="Arial"/>
          <w:b/>
        </w:rPr>
        <w:t>ent</w:t>
      </w:r>
      <w:r w:rsidRPr="003D5986">
        <w:rPr>
          <w:rFonts w:ascii="BC Sans" w:hAnsi="BC Sans" w:cs="Arial"/>
          <w:bCs/>
        </w:rPr>
        <w:t>,</w:t>
      </w:r>
      <w:r w:rsidRPr="003D5986">
        <w:rPr>
          <w:rFonts w:ascii="BC Sans" w:hAnsi="BC Sans" w:cs="Arial"/>
        </w:rPr>
        <w:t xml:space="preserve"> having received and carefully reviewed all of the Proposal documents, including the RF</w:t>
      </w:r>
      <w:r w:rsidR="00C813F0" w:rsidRPr="003D5986">
        <w:rPr>
          <w:rFonts w:ascii="BC Sans" w:hAnsi="BC Sans" w:cs="Arial"/>
        </w:rPr>
        <w:t>EI</w:t>
      </w:r>
      <w:r w:rsidRPr="003D5986">
        <w:rPr>
          <w:rFonts w:ascii="BC Sans" w:hAnsi="BC Sans" w:cs="Arial"/>
        </w:rPr>
        <w:t xml:space="preserve"> and any issued addenda posted on the City’s website </w:t>
      </w:r>
      <w:hyperlink r:id="rId11" w:history="1">
        <w:r w:rsidRPr="003D5986">
          <w:rPr>
            <w:rFonts w:ascii="BC Sans" w:eastAsia="Times New Roman" w:hAnsi="BC Sans"/>
            <w:color w:val="0000FF"/>
            <w:u w:val="single"/>
          </w:rPr>
          <w:t>www.coquitlam.ca/Bid-Opportunities</w:t>
        </w:r>
      </w:hyperlink>
      <w:r w:rsidRPr="003D5986">
        <w:rPr>
          <w:rFonts w:ascii="BC Sans" w:hAnsi="BC Sans" w:cstheme="minorBidi"/>
          <w:color w:val="0563C1"/>
          <w:sz w:val="20"/>
          <w:szCs w:val="20"/>
          <w:u w:val="single"/>
        </w:rPr>
        <w:t xml:space="preserve"> </w:t>
      </w:r>
      <w:r w:rsidRPr="003D5986">
        <w:rPr>
          <w:rFonts w:ascii="BC Sans" w:hAnsi="BC Sans" w:cs="Arial"/>
        </w:rPr>
        <w:t>, and having full knowledge of the Site, and having fully informed ourselves as to the intent, difficulties, facilities and local conditions connected to performing the Services</w:t>
      </w:r>
      <w:r w:rsidRPr="003D5986">
        <w:rPr>
          <w:rFonts w:ascii="BC Sans" w:hAnsi="BC Sans" w:cs="Arial"/>
          <w:strike/>
        </w:rPr>
        <w:t>,</w:t>
      </w:r>
      <w:r w:rsidRPr="003D5986">
        <w:rPr>
          <w:rFonts w:ascii="BC Sans" w:hAnsi="BC Sans" w:cs="Arial"/>
        </w:rPr>
        <w:t xml:space="preserve"> submit this Proposal in response to the RF</w:t>
      </w:r>
      <w:r w:rsidR="00C813F0" w:rsidRPr="003D5986">
        <w:rPr>
          <w:rFonts w:ascii="BC Sans" w:hAnsi="BC Sans" w:cs="Arial"/>
        </w:rPr>
        <w:t>EI</w:t>
      </w:r>
      <w:r w:rsidRPr="003D5986">
        <w:rPr>
          <w:rFonts w:ascii="BC Sans" w:hAnsi="BC Sans" w:cs="Arial"/>
        </w:rPr>
        <w:t>.</w:t>
      </w:r>
    </w:p>
    <w:p w14:paraId="3FC052D9" w14:textId="69ECE86F" w:rsidR="001241F5" w:rsidRPr="003D5986" w:rsidRDefault="001241F5" w:rsidP="001241F5">
      <w:pPr>
        <w:pStyle w:val="ListParagraph"/>
        <w:numPr>
          <w:ilvl w:val="0"/>
          <w:numId w:val="22"/>
        </w:numPr>
        <w:spacing w:after="100"/>
        <w:contextualSpacing w:val="0"/>
        <w:rPr>
          <w:rFonts w:ascii="BC Sans" w:eastAsia="Times New Roman" w:hAnsi="BC Sans"/>
          <w:noProof/>
        </w:rPr>
      </w:pPr>
      <w:r w:rsidRPr="003D5986">
        <w:rPr>
          <w:rFonts w:ascii="BC Sans" w:hAnsi="BC Sans" w:cs="Arial"/>
          <w:b/>
        </w:rPr>
        <w:t xml:space="preserve">I/We </w:t>
      </w:r>
      <w:r w:rsidRPr="003D5986">
        <w:rPr>
          <w:rFonts w:ascii="BC Sans" w:eastAsia="Times New Roman" w:hAnsi="BC Sans"/>
          <w:noProof/>
        </w:rPr>
        <w:t xml:space="preserve"> agree to the rules of participation outlined in the </w:t>
      </w:r>
      <w:hyperlink r:id="rId12" w:history="1">
        <w:r w:rsidRPr="003D5986">
          <w:rPr>
            <w:rFonts w:ascii="BC Sans" w:eastAsia="Times New Roman" w:hAnsi="BC Sans"/>
            <w:color w:val="0000FF"/>
            <w:u w:val="single"/>
          </w:rPr>
          <w:t>Instructions to Proponents</w:t>
        </w:r>
      </w:hyperlink>
      <w:r w:rsidRPr="003D5986">
        <w:rPr>
          <w:rFonts w:ascii="BC Sans" w:eastAsia="Times New Roman" w:hAnsi="BC Sans"/>
          <w:noProof/>
        </w:rPr>
        <w:t xml:space="preserve"> and should our Proposal be selected, agree to the </w:t>
      </w:r>
      <w:r w:rsidRPr="003D5986">
        <w:rPr>
          <w:rFonts w:ascii="BC Sans" w:hAnsi="BC Sans"/>
          <w:lang w:val="en-GB"/>
        </w:rPr>
        <w:t>City’s</w:t>
      </w:r>
      <w:r w:rsidRPr="003D5986">
        <w:rPr>
          <w:rFonts w:ascii="BC Sans" w:hAnsi="BC Sans" w:cs="Arial"/>
          <w:lang w:val="en-GB"/>
        </w:rPr>
        <w:t xml:space="preserve"> </w:t>
      </w:r>
      <w:r w:rsidRPr="006C7A8B">
        <w:rPr>
          <w:rFonts w:ascii="BC Sans" w:hAnsi="BC Sans" w:cs="Arial"/>
          <w:b/>
          <w:lang w:val="en-GB"/>
        </w:rPr>
        <w:t>Appendix A – The City’s Sponsorship Agreement</w:t>
      </w:r>
      <w:r w:rsidRPr="003D5986">
        <w:rPr>
          <w:rFonts w:ascii="BC Sans" w:hAnsi="BC Sans" w:cs="Arial"/>
          <w:lang w:val="en-GB"/>
        </w:rPr>
        <w:t xml:space="preserve"> attached </w:t>
      </w:r>
      <w:r w:rsidRPr="003D5986">
        <w:rPr>
          <w:rFonts w:ascii="BC Sans" w:hAnsi="BC Sans" w:cstheme="minorBidi"/>
        </w:rPr>
        <w:t xml:space="preserve">and </w:t>
      </w:r>
      <w:r w:rsidRPr="003D5986">
        <w:rPr>
          <w:rFonts w:ascii="BC Sans" w:eastAsia="Times New Roman" w:hAnsi="BC Sans"/>
          <w:noProof/>
        </w:rPr>
        <w:t>will accept the City’s Contract as defined within this RFEI document.</w:t>
      </w:r>
    </w:p>
    <w:p w14:paraId="50372FDD" w14:textId="77777777" w:rsidR="00371584" w:rsidRPr="003D5986" w:rsidRDefault="00371584" w:rsidP="00371584">
      <w:pPr>
        <w:pStyle w:val="ListParagraph"/>
        <w:numPr>
          <w:ilvl w:val="0"/>
          <w:numId w:val="22"/>
        </w:numPr>
        <w:spacing w:after="100"/>
        <w:contextualSpacing w:val="0"/>
        <w:jc w:val="both"/>
        <w:rPr>
          <w:rFonts w:ascii="BC Sans" w:hAnsi="BC Sans" w:cs="Arial"/>
        </w:rPr>
      </w:pPr>
      <w:r w:rsidRPr="003D5986">
        <w:rPr>
          <w:rFonts w:ascii="BC Sans" w:hAnsi="BC Sans" w:cs="Arial"/>
          <w:b/>
        </w:rPr>
        <w:t xml:space="preserve">I/We acknowledge </w:t>
      </w:r>
      <w:r w:rsidRPr="003D5986">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371584" w:rsidRPr="003D5986" w14:paraId="51697A80" w14:textId="77777777" w:rsidTr="001C1268">
        <w:trPr>
          <w:trHeight w:val="260"/>
        </w:trPr>
        <w:tc>
          <w:tcPr>
            <w:tcW w:w="1980" w:type="dxa"/>
            <w:shd w:val="clear" w:color="auto" w:fill="D9D9D9" w:themeFill="background1" w:themeFillShade="D9"/>
          </w:tcPr>
          <w:p w14:paraId="703413BD" w14:textId="77777777" w:rsidR="00371584" w:rsidRPr="003D5986" w:rsidRDefault="00371584" w:rsidP="00B40A37">
            <w:pPr>
              <w:jc w:val="both"/>
              <w:rPr>
                <w:rFonts w:ascii="BC Sans" w:hAnsi="BC Sans" w:cs="Arial"/>
              </w:rPr>
            </w:pPr>
            <w:r w:rsidRPr="003D5986">
              <w:rPr>
                <w:rFonts w:ascii="BC Sans" w:hAnsi="BC Sans" w:cs="Arial"/>
                <w:b/>
              </w:rPr>
              <w:t>Addendum No.</w:t>
            </w:r>
          </w:p>
        </w:tc>
        <w:tc>
          <w:tcPr>
            <w:tcW w:w="3240" w:type="dxa"/>
            <w:shd w:val="clear" w:color="auto" w:fill="D9D9D9" w:themeFill="background1" w:themeFillShade="D9"/>
          </w:tcPr>
          <w:p w14:paraId="18E62D6D" w14:textId="77777777" w:rsidR="00371584" w:rsidRPr="003D5986" w:rsidRDefault="00371584" w:rsidP="00B40A37">
            <w:pPr>
              <w:jc w:val="both"/>
              <w:rPr>
                <w:rFonts w:ascii="BC Sans" w:hAnsi="BC Sans" w:cs="Arial"/>
              </w:rPr>
            </w:pPr>
            <w:r w:rsidRPr="003D5986">
              <w:rPr>
                <w:rFonts w:ascii="BC Sans" w:hAnsi="BC Sans" w:cs="Arial"/>
                <w:b/>
              </w:rPr>
              <w:t>Date Issued</w:t>
            </w:r>
          </w:p>
        </w:tc>
      </w:tr>
      <w:tr w:rsidR="00371584" w:rsidRPr="003D5986" w14:paraId="2EB22013" w14:textId="77777777" w:rsidTr="009133B2">
        <w:trPr>
          <w:trHeight w:val="260"/>
        </w:trPr>
        <w:tc>
          <w:tcPr>
            <w:tcW w:w="1980" w:type="dxa"/>
          </w:tcPr>
          <w:p w14:paraId="568D5A6A" w14:textId="77777777" w:rsidR="00371584" w:rsidRPr="003D5986" w:rsidRDefault="00371584" w:rsidP="00B40A37">
            <w:pPr>
              <w:jc w:val="both"/>
              <w:rPr>
                <w:rFonts w:ascii="BC Sans" w:hAnsi="BC Sans" w:cs="Arial"/>
              </w:rPr>
            </w:pPr>
          </w:p>
        </w:tc>
        <w:tc>
          <w:tcPr>
            <w:tcW w:w="3240" w:type="dxa"/>
          </w:tcPr>
          <w:p w14:paraId="07D26D27" w14:textId="77777777" w:rsidR="00371584" w:rsidRPr="003D5986" w:rsidRDefault="00371584" w:rsidP="00B40A37">
            <w:pPr>
              <w:jc w:val="both"/>
              <w:rPr>
                <w:rFonts w:ascii="BC Sans" w:hAnsi="BC Sans" w:cs="Arial"/>
              </w:rPr>
            </w:pPr>
          </w:p>
        </w:tc>
      </w:tr>
      <w:tr w:rsidR="00371584" w:rsidRPr="003D5986" w14:paraId="1318BE76" w14:textId="77777777" w:rsidTr="009133B2">
        <w:trPr>
          <w:trHeight w:val="278"/>
        </w:trPr>
        <w:tc>
          <w:tcPr>
            <w:tcW w:w="1980" w:type="dxa"/>
          </w:tcPr>
          <w:p w14:paraId="02854782" w14:textId="77777777" w:rsidR="00371584" w:rsidRPr="003D5986" w:rsidRDefault="00371584" w:rsidP="00B40A37">
            <w:pPr>
              <w:jc w:val="both"/>
              <w:rPr>
                <w:rFonts w:ascii="BC Sans" w:hAnsi="BC Sans" w:cs="Arial"/>
              </w:rPr>
            </w:pPr>
          </w:p>
        </w:tc>
        <w:tc>
          <w:tcPr>
            <w:tcW w:w="3240" w:type="dxa"/>
          </w:tcPr>
          <w:p w14:paraId="4E14E818" w14:textId="77777777" w:rsidR="00371584" w:rsidRPr="003D5986" w:rsidRDefault="00371584" w:rsidP="00B40A37">
            <w:pPr>
              <w:jc w:val="both"/>
              <w:rPr>
                <w:rFonts w:ascii="BC Sans" w:hAnsi="BC Sans" w:cs="Arial"/>
              </w:rPr>
            </w:pPr>
          </w:p>
        </w:tc>
      </w:tr>
      <w:tr w:rsidR="00371584" w:rsidRPr="003D5986" w14:paraId="6936DF5E" w14:textId="77777777" w:rsidTr="009133B2">
        <w:trPr>
          <w:trHeight w:val="278"/>
        </w:trPr>
        <w:tc>
          <w:tcPr>
            <w:tcW w:w="1980" w:type="dxa"/>
          </w:tcPr>
          <w:p w14:paraId="374F61E6" w14:textId="77777777" w:rsidR="00371584" w:rsidRPr="003D5986" w:rsidRDefault="00371584" w:rsidP="00B40A37">
            <w:pPr>
              <w:jc w:val="both"/>
              <w:rPr>
                <w:rFonts w:ascii="BC Sans" w:hAnsi="BC Sans" w:cs="Arial"/>
              </w:rPr>
            </w:pPr>
          </w:p>
        </w:tc>
        <w:tc>
          <w:tcPr>
            <w:tcW w:w="3240" w:type="dxa"/>
          </w:tcPr>
          <w:p w14:paraId="7B6B94C2" w14:textId="77777777" w:rsidR="00371584" w:rsidRPr="003D5986" w:rsidRDefault="00371584" w:rsidP="00B40A37">
            <w:pPr>
              <w:jc w:val="both"/>
              <w:rPr>
                <w:rFonts w:ascii="BC Sans" w:hAnsi="BC Sans" w:cs="Arial"/>
              </w:rPr>
            </w:pPr>
          </w:p>
        </w:tc>
      </w:tr>
    </w:tbl>
    <w:p w14:paraId="792413F4" w14:textId="77777777" w:rsidR="00371584" w:rsidRPr="003D5986" w:rsidRDefault="00371584" w:rsidP="009133B2">
      <w:pPr>
        <w:spacing w:before="120" w:after="80"/>
        <w:rPr>
          <w:rFonts w:ascii="BC Sans" w:hAnsi="BC Sans" w:cs="Arial"/>
        </w:rPr>
      </w:pPr>
      <w:r w:rsidRPr="003D5986">
        <w:rPr>
          <w:rFonts w:ascii="BC Sans" w:hAnsi="BC Sans" w:cs="Arial"/>
          <w:b/>
          <w:bCs/>
        </w:rPr>
        <w:t>This Proposal</w:t>
      </w:r>
      <w:r w:rsidRPr="003D5986">
        <w:rPr>
          <w:rFonts w:ascii="BC Sans" w:hAnsi="BC Sans" w:cs="Arial"/>
        </w:rPr>
        <w:t xml:space="preserve"> is submitted this ____day of _______, 20______.</w:t>
      </w:r>
    </w:p>
    <w:p w14:paraId="781E6CAD" w14:textId="77777777" w:rsidR="00371584" w:rsidRPr="003D5986" w:rsidRDefault="00371584" w:rsidP="009133B2">
      <w:pPr>
        <w:spacing w:before="80" w:after="80"/>
        <w:rPr>
          <w:rFonts w:ascii="BC Sans" w:hAnsi="BC Sans" w:cs="Arial"/>
          <w:b/>
          <w:bCs/>
        </w:rPr>
      </w:pPr>
      <w:r w:rsidRPr="003D5986">
        <w:rPr>
          <w:rFonts w:ascii="BC Sans" w:hAnsi="BC Sans" w:cs="Arial"/>
          <w:b/>
          <w:bCs/>
        </w:rPr>
        <w:t xml:space="preserve">I/We have the authority to sign on behalf of the </w:t>
      </w:r>
      <w:r w:rsidR="00E133CB" w:rsidRPr="003D5986">
        <w:rPr>
          <w:rFonts w:ascii="BC Sans" w:hAnsi="BC Sans" w:cs="Arial"/>
          <w:b/>
        </w:rPr>
        <w:t>Respondent</w:t>
      </w:r>
      <w:r w:rsidRPr="003D5986">
        <w:rPr>
          <w:rFonts w:ascii="BC Sans" w:hAnsi="BC Sans" w:cs="Arial"/>
          <w:b/>
          <w:bCs/>
        </w:rPr>
        <w:t xml:space="preserve"> and have duly read all documents.</w:t>
      </w:r>
    </w:p>
    <w:tbl>
      <w:tblPr>
        <w:tblStyle w:val="TableGrid"/>
        <w:tblW w:w="9900" w:type="dxa"/>
        <w:tblInd w:w="85" w:type="dxa"/>
        <w:tblLook w:val="04A0" w:firstRow="1" w:lastRow="0" w:firstColumn="1" w:lastColumn="0" w:noHBand="0" w:noVBand="1"/>
      </w:tblPr>
      <w:tblGrid>
        <w:gridCol w:w="4500"/>
        <w:gridCol w:w="5400"/>
      </w:tblGrid>
      <w:tr w:rsidR="00371584" w:rsidRPr="003D5986" w14:paraId="54935842" w14:textId="77777777" w:rsidTr="00371584">
        <w:trPr>
          <w:trHeight w:val="665"/>
        </w:trPr>
        <w:tc>
          <w:tcPr>
            <w:tcW w:w="4500" w:type="dxa"/>
            <w:shd w:val="clear" w:color="auto" w:fill="D9D9D9" w:themeFill="background1" w:themeFillShade="D9"/>
          </w:tcPr>
          <w:p w14:paraId="423C1E8F" w14:textId="77777777" w:rsidR="00371584" w:rsidRPr="003D5986" w:rsidRDefault="00371584" w:rsidP="009133B2">
            <w:pPr>
              <w:tabs>
                <w:tab w:val="left" w:pos="0"/>
                <w:tab w:val="left" w:pos="9240"/>
              </w:tabs>
              <w:spacing w:before="160" w:after="160"/>
              <w:rPr>
                <w:rFonts w:ascii="BC Sans" w:hAnsi="BC Sans" w:cs="Arial"/>
                <w:b/>
              </w:rPr>
            </w:pPr>
            <w:r w:rsidRPr="003D5986">
              <w:rPr>
                <w:rFonts w:ascii="BC Sans" w:hAnsi="BC Sans" w:cs="Arial"/>
                <w:b/>
              </w:rPr>
              <w:t xml:space="preserve">Name of </w:t>
            </w:r>
            <w:r w:rsidR="00E133CB" w:rsidRPr="003D5986">
              <w:rPr>
                <w:rFonts w:ascii="BC Sans" w:hAnsi="BC Sans" w:cs="Arial"/>
                <w:b/>
              </w:rPr>
              <w:t>Respondent</w:t>
            </w:r>
          </w:p>
        </w:tc>
        <w:tc>
          <w:tcPr>
            <w:tcW w:w="5400" w:type="dxa"/>
          </w:tcPr>
          <w:p w14:paraId="176D3B94" w14:textId="77777777" w:rsidR="00371584" w:rsidRPr="003D5986" w:rsidRDefault="00371584" w:rsidP="009133B2">
            <w:pPr>
              <w:tabs>
                <w:tab w:val="left" w:pos="0"/>
                <w:tab w:val="left" w:pos="9240"/>
              </w:tabs>
              <w:spacing w:before="160" w:after="160"/>
              <w:rPr>
                <w:rFonts w:ascii="BC Sans" w:hAnsi="BC Sans" w:cs="Arial"/>
                <w:u w:val="single"/>
              </w:rPr>
            </w:pPr>
          </w:p>
        </w:tc>
      </w:tr>
      <w:tr w:rsidR="00371584" w:rsidRPr="003D5986" w14:paraId="7FBDC281" w14:textId="77777777" w:rsidTr="00B40A37">
        <w:trPr>
          <w:trHeight w:val="20"/>
        </w:trPr>
        <w:tc>
          <w:tcPr>
            <w:tcW w:w="4500" w:type="dxa"/>
            <w:vMerge w:val="restart"/>
            <w:shd w:val="clear" w:color="auto" w:fill="D9D9D9" w:themeFill="background1" w:themeFillShade="D9"/>
            <w:vAlign w:val="center"/>
          </w:tcPr>
          <w:p w14:paraId="33ADBE5C" w14:textId="77777777" w:rsidR="00371584" w:rsidRPr="003D5986" w:rsidRDefault="00371584" w:rsidP="009133B2">
            <w:pPr>
              <w:tabs>
                <w:tab w:val="left" w:pos="0"/>
                <w:tab w:val="left" w:pos="9240"/>
              </w:tabs>
              <w:spacing w:before="160" w:after="160"/>
              <w:rPr>
                <w:rFonts w:ascii="BC Sans" w:hAnsi="BC Sans" w:cs="Arial"/>
                <w:b/>
              </w:rPr>
            </w:pPr>
            <w:r w:rsidRPr="003D5986">
              <w:rPr>
                <w:rFonts w:ascii="BC Sans" w:hAnsi="BC Sans" w:cs="Arial"/>
                <w:b/>
              </w:rPr>
              <w:t>Signature(s) of Authorized Signatory(</w:t>
            </w:r>
            <w:proofErr w:type="spellStart"/>
            <w:r w:rsidRPr="003D5986">
              <w:rPr>
                <w:rFonts w:ascii="BC Sans" w:hAnsi="BC Sans" w:cs="Arial"/>
                <w:b/>
              </w:rPr>
              <w:t>ies</w:t>
            </w:r>
            <w:proofErr w:type="spellEnd"/>
            <w:r w:rsidRPr="003D5986">
              <w:rPr>
                <w:rFonts w:ascii="BC Sans" w:hAnsi="BC Sans" w:cs="Arial"/>
                <w:b/>
              </w:rPr>
              <w:t>)</w:t>
            </w:r>
          </w:p>
        </w:tc>
        <w:tc>
          <w:tcPr>
            <w:tcW w:w="5400" w:type="dxa"/>
          </w:tcPr>
          <w:p w14:paraId="2B6C95DB" w14:textId="77777777" w:rsidR="00371584" w:rsidRPr="003D5986" w:rsidRDefault="00371584" w:rsidP="009133B2">
            <w:pPr>
              <w:tabs>
                <w:tab w:val="left" w:pos="0"/>
                <w:tab w:val="left" w:pos="9240"/>
              </w:tabs>
              <w:spacing w:before="160" w:after="160"/>
              <w:rPr>
                <w:rFonts w:ascii="BC Sans" w:hAnsi="BC Sans" w:cs="Arial"/>
                <w:b/>
              </w:rPr>
            </w:pPr>
            <w:r w:rsidRPr="003D5986">
              <w:rPr>
                <w:rFonts w:ascii="BC Sans" w:hAnsi="BC Sans" w:cs="Arial"/>
                <w:b/>
              </w:rPr>
              <w:t>1.</w:t>
            </w:r>
          </w:p>
        </w:tc>
      </w:tr>
      <w:tr w:rsidR="00371584" w:rsidRPr="003D5986" w14:paraId="29504E92" w14:textId="77777777" w:rsidTr="00B40A37">
        <w:trPr>
          <w:trHeight w:val="288"/>
        </w:trPr>
        <w:tc>
          <w:tcPr>
            <w:tcW w:w="4500" w:type="dxa"/>
            <w:vMerge/>
            <w:shd w:val="clear" w:color="auto" w:fill="D9D9D9" w:themeFill="background1" w:themeFillShade="D9"/>
          </w:tcPr>
          <w:p w14:paraId="2DDBC7CD" w14:textId="77777777" w:rsidR="00371584" w:rsidRPr="003D5986" w:rsidRDefault="00371584" w:rsidP="009133B2">
            <w:pPr>
              <w:tabs>
                <w:tab w:val="left" w:pos="0"/>
                <w:tab w:val="left" w:pos="9240"/>
              </w:tabs>
              <w:spacing w:before="160" w:after="160"/>
              <w:rPr>
                <w:rFonts w:ascii="BC Sans" w:hAnsi="BC Sans" w:cs="Arial"/>
                <w:b/>
              </w:rPr>
            </w:pPr>
          </w:p>
        </w:tc>
        <w:tc>
          <w:tcPr>
            <w:tcW w:w="5400" w:type="dxa"/>
          </w:tcPr>
          <w:p w14:paraId="638CBD8A" w14:textId="77777777" w:rsidR="00371584" w:rsidRPr="003D5986" w:rsidRDefault="00371584" w:rsidP="009133B2">
            <w:pPr>
              <w:tabs>
                <w:tab w:val="left" w:pos="0"/>
                <w:tab w:val="left" w:pos="9240"/>
              </w:tabs>
              <w:spacing w:before="160" w:after="160"/>
              <w:rPr>
                <w:rFonts w:ascii="BC Sans" w:hAnsi="BC Sans" w:cs="Arial"/>
                <w:b/>
              </w:rPr>
            </w:pPr>
            <w:r w:rsidRPr="003D5986">
              <w:rPr>
                <w:rFonts w:ascii="BC Sans" w:hAnsi="BC Sans" w:cs="Arial"/>
                <w:b/>
              </w:rPr>
              <w:t>2.</w:t>
            </w:r>
          </w:p>
        </w:tc>
      </w:tr>
      <w:tr w:rsidR="00371584" w:rsidRPr="003D5986" w14:paraId="6AFB788E" w14:textId="77777777" w:rsidTr="00B40A37">
        <w:trPr>
          <w:cantSplit/>
          <w:trHeight w:val="288"/>
        </w:trPr>
        <w:tc>
          <w:tcPr>
            <w:tcW w:w="4500" w:type="dxa"/>
            <w:vMerge w:val="restart"/>
            <w:shd w:val="clear" w:color="auto" w:fill="D9D9D9" w:themeFill="background1" w:themeFillShade="D9"/>
            <w:vAlign w:val="center"/>
          </w:tcPr>
          <w:p w14:paraId="08E2FF0D" w14:textId="77777777" w:rsidR="00371584" w:rsidRPr="003D5986" w:rsidRDefault="00371584" w:rsidP="009133B2">
            <w:pPr>
              <w:tabs>
                <w:tab w:val="left" w:pos="0"/>
                <w:tab w:val="left" w:pos="9240"/>
              </w:tabs>
              <w:spacing w:before="160" w:after="160"/>
              <w:rPr>
                <w:rFonts w:ascii="BC Sans" w:hAnsi="BC Sans" w:cs="Arial"/>
                <w:b/>
              </w:rPr>
            </w:pPr>
            <w:r w:rsidRPr="003D5986">
              <w:rPr>
                <w:rFonts w:ascii="BC Sans" w:hAnsi="BC Sans" w:cs="Arial"/>
                <w:b/>
              </w:rPr>
              <w:t>Print Name(s) and Position(s) of Authorized Signatory(</w:t>
            </w:r>
            <w:proofErr w:type="spellStart"/>
            <w:r w:rsidRPr="003D5986">
              <w:rPr>
                <w:rFonts w:ascii="BC Sans" w:hAnsi="BC Sans" w:cs="Arial"/>
                <w:b/>
              </w:rPr>
              <w:t>ies</w:t>
            </w:r>
            <w:proofErr w:type="spellEnd"/>
            <w:r w:rsidRPr="003D5986">
              <w:rPr>
                <w:rFonts w:ascii="BC Sans" w:hAnsi="BC Sans" w:cs="Arial"/>
                <w:b/>
              </w:rPr>
              <w:t>)</w:t>
            </w:r>
          </w:p>
        </w:tc>
        <w:tc>
          <w:tcPr>
            <w:tcW w:w="5400" w:type="dxa"/>
          </w:tcPr>
          <w:p w14:paraId="075F3832" w14:textId="77777777" w:rsidR="00371584" w:rsidRPr="003D5986" w:rsidRDefault="00371584" w:rsidP="009133B2">
            <w:pPr>
              <w:tabs>
                <w:tab w:val="left" w:pos="0"/>
                <w:tab w:val="left" w:pos="9240"/>
              </w:tabs>
              <w:spacing w:before="160" w:after="160"/>
              <w:rPr>
                <w:rFonts w:ascii="BC Sans" w:hAnsi="BC Sans" w:cs="Arial"/>
                <w:b/>
              </w:rPr>
            </w:pPr>
            <w:r w:rsidRPr="003D5986">
              <w:rPr>
                <w:rFonts w:ascii="BC Sans" w:hAnsi="BC Sans" w:cs="Arial"/>
                <w:b/>
              </w:rPr>
              <w:t>1.</w:t>
            </w:r>
          </w:p>
        </w:tc>
      </w:tr>
      <w:tr w:rsidR="00371584" w:rsidRPr="003D5986" w14:paraId="22D95D51" w14:textId="77777777" w:rsidTr="00B40A37">
        <w:trPr>
          <w:trHeight w:val="288"/>
        </w:trPr>
        <w:tc>
          <w:tcPr>
            <w:tcW w:w="4500" w:type="dxa"/>
            <w:vMerge/>
            <w:shd w:val="clear" w:color="auto" w:fill="D9D9D9" w:themeFill="background1" w:themeFillShade="D9"/>
          </w:tcPr>
          <w:p w14:paraId="4C4CC7BC" w14:textId="77777777" w:rsidR="00371584" w:rsidRPr="003D5986" w:rsidRDefault="00371584" w:rsidP="009133B2">
            <w:pPr>
              <w:tabs>
                <w:tab w:val="left" w:pos="0"/>
                <w:tab w:val="left" w:pos="9240"/>
              </w:tabs>
              <w:spacing w:before="160" w:after="160"/>
              <w:rPr>
                <w:rFonts w:ascii="BC Sans" w:hAnsi="BC Sans" w:cs="Arial"/>
                <w:b/>
              </w:rPr>
            </w:pPr>
          </w:p>
        </w:tc>
        <w:tc>
          <w:tcPr>
            <w:tcW w:w="5400" w:type="dxa"/>
          </w:tcPr>
          <w:p w14:paraId="389763B8" w14:textId="77777777" w:rsidR="00371584" w:rsidRPr="003D5986" w:rsidRDefault="00371584" w:rsidP="009133B2">
            <w:pPr>
              <w:tabs>
                <w:tab w:val="left" w:pos="0"/>
                <w:tab w:val="left" w:pos="9240"/>
              </w:tabs>
              <w:spacing w:before="160" w:after="160"/>
              <w:rPr>
                <w:rFonts w:ascii="BC Sans" w:hAnsi="BC Sans" w:cs="Arial"/>
                <w:b/>
              </w:rPr>
            </w:pPr>
            <w:r w:rsidRPr="003D5986">
              <w:rPr>
                <w:rFonts w:ascii="BC Sans" w:hAnsi="BC Sans" w:cs="Arial"/>
                <w:b/>
              </w:rPr>
              <w:t>2.</w:t>
            </w:r>
          </w:p>
        </w:tc>
      </w:tr>
    </w:tbl>
    <w:p w14:paraId="07DDAD3E" w14:textId="77777777" w:rsidR="00194D10" w:rsidRPr="003D5986" w:rsidRDefault="00194D10" w:rsidP="00371584">
      <w:pPr>
        <w:overflowPunct w:val="0"/>
        <w:autoSpaceDE w:val="0"/>
        <w:autoSpaceDN w:val="0"/>
        <w:adjustRightInd w:val="0"/>
        <w:spacing w:before="120" w:after="120"/>
        <w:textAlignment w:val="baseline"/>
        <w:rPr>
          <w:rFonts w:ascii="BC Sans" w:hAnsi="BC Sans"/>
          <w:noProof/>
        </w:rPr>
      </w:pPr>
    </w:p>
    <w:sectPr w:rsidR="00194D10" w:rsidRPr="003D5986" w:rsidSect="009133B2">
      <w:headerReference w:type="default" r:id="rId13"/>
      <w:footerReference w:type="default" r:id="rId14"/>
      <w:footerReference w:type="first" r:id="rId15"/>
      <w:pgSz w:w="12240" w:h="15840"/>
      <w:pgMar w:top="0" w:right="1440" w:bottom="144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F6C38" w14:textId="77777777" w:rsidR="00B40A37" w:rsidRDefault="00B40A37" w:rsidP="00EB251F">
      <w:pPr>
        <w:spacing w:after="0"/>
      </w:pPr>
      <w:r>
        <w:separator/>
      </w:r>
    </w:p>
  </w:endnote>
  <w:endnote w:type="continuationSeparator" w:id="0">
    <w:p w14:paraId="20800446" w14:textId="77777777" w:rsidR="00B40A37" w:rsidRDefault="00B40A37" w:rsidP="00EB2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499B" w14:textId="5A279FA8" w:rsidR="00B40A37" w:rsidRPr="00EB251F" w:rsidRDefault="00B40A37" w:rsidP="00F21D4F">
    <w:pPr>
      <w:pStyle w:val="Footer"/>
      <w:tabs>
        <w:tab w:val="clear" w:pos="9360"/>
        <w:tab w:val="right" w:pos="9990"/>
      </w:tabs>
    </w:pPr>
    <w:r>
      <w:rPr>
        <w:sz w:val="14"/>
      </w:rPr>
      <w:fldChar w:fldCharType="begin"/>
    </w:r>
    <w:r>
      <w:rPr>
        <w:sz w:val="14"/>
      </w:rPr>
      <w:instrText xml:space="preserve"> DOCPROPERTY "PCDFooterText"  \* MERGEFORMAT </w:instrText>
    </w:r>
    <w:r>
      <w:rPr>
        <w:sz w:val="14"/>
      </w:rPr>
      <w:fldChar w:fldCharType="separate"/>
    </w:r>
    <w:r>
      <w:rPr>
        <w:sz w:val="14"/>
      </w:rPr>
      <w:t>File #: 97/1 Doc #:  4209052.v1</w:t>
    </w:r>
    <w:r>
      <w:rPr>
        <w:sz w:val="14"/>
      </w:rPr>
      <w:fldChar w:fldCharType="end"/>
    </w:r>
    <w:r>
      <w:rPr>
        <w:sz w:val="14"/>
      </w:rPr>
      <w:tab/>
    </w:r>
    <w:r>
      <w:rPr>
        <w:sz w:val="14"/>
      </w:rPr>
      <w:tab/>
    </w:r>
    <w:r w:rsidRPr="008836D1">
      <w:rPr>
        <w:sz w:val="14"/>
      </w:rPr>
      <w:t xml:space="preserve">Page </w:t>
    </w:r>
    <w:r w:rsidRPr="008836D1">
      <w:rPr>
        <w:b/>
        <w:bCs/>
        <w:sz w:val="14"/>
      </w:rPr>
      <w:fldChar w:fldCharType="begin"/>
    </w:r>
    <w:r w:rsidRPr="008836D1">
      <w:rPr>
        <w:b/>
        <w:bCs/>
        <w:sz w:val="14"/>
      </w:rPr>
      <w:instrText xml:space="preserve"> PAGE  \* Arabic  \* MERGEFORMAT </w:instrText>
    </w:r>
    <w:r w:rsidRPr="008836D1">
      <w:rPr>
        <w:b/>
        <w:bCs/>
        <w:sz w:val="14"/>
      </w:rPr>
      <w:fldChar w:fldCharType="separate"/>
    </w:r>
    <w:r w:rsidR="00831D3F">
      <w:rPr>
        <w:b/>
        <w:bCs/>
        <w:noProof/>
        <w:sz w:val="14"/>
      </w:rPr>
      <w:t>3</w:t>
    </w:r>
    <w:r w:rsidRPr="008836D1">
      <w:rPr>
        <w:b/>
        <w:bCs/>
        <w:sz w:val="14"/>
      </w:rPr>
      <w:fldChar w:fldCharType="end"/>
    </w:r>
    <w:r w:rsidRPr="008836D1">
      <w:rPr>
        <w:sz w:val="14"/>
      </w:rPr>
      <w:t xml:space="preserve"> of </w:t>
    </w:r>
    <w:r w:rsidR="00E133CB">
      <w:rPr>
        <w:sz w:val="14"/>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B1FC" w14:textId="77777777" w:rsidR="001A458B" w:rsidRDefault="001A458B" w:rsidP="001A458B">
    <w:pPr>
      <w:pStyle w:val="Footer"/>
    </w:pPr>
  </w:p>
  <w:p w14:paraId="3BF1CC1E" w14:textId="77777777" w:rsidR="001A458B" w:rsidRDefault="001A458B" w:rsidP="001A458B"/>
  <w:p w14:paraId="46305DE2" w14:textId="4799812A" w:rsidR="001A458B" w:rsidRPr="00EB251F" w:rsidRDefault="001A458B" w:rsidP="001A458B">
    <w:pPr>
      <w:pStyle w:val="Footer"/>
      <w:tabs>
        <w:tab w:val="clear" w:pos="9360"/>
        <w:tab w:val="right" w:pos="9990"/>
      </w:tabs>
    </w:pPr>
    <w:r>
      <w:rPr>
        <w:sz w:val="14"/>
      </w:rPr>
      <w:fldChar w:fldCharType="begin"/>
    </w:r>
    <w:r>
      <w:rPr>
        <w:sz w:val="14"/>
      </w:rPr>
      <w:instrText xml:space="preserve"> DOCPROPERTY "PCDFooterText"  \* MERGEFORMAT </w:instrText>
    </w:r>
    <w:r>
      <w:rPr>
        <w:sz w:val="14"/>
      </w:rPr>
      <w:fldChar w:fldCharType="separate"/>
    </w:r>
    <w:r>
      <w:rPr>
        <w:sz w:val="14"/>
      </w:rPr>
      <w:t>File #: 97/1 Doc #:  4209052.v1</w:t>
    </w:r>
    <w:r>
      <w:rPr>
        <w:sz w:val="14"/>
      </w:rPr>
      <w:fldChar w:fldCharType="end"/>
    </w:r>
    <w:r>
      <w:rPr>
        <w:sz w:val="14"/>
      </w:rPr>
      <w:tab/>
    </w:r>
    <w:r>
      <w:rPr>
        <w:sz w:val="14"/>
      </w:rPr>
      <w:tab/>
    </w:r>
    <w:r w:rsidRPr="008836D1">
      <w:rPr>
        <w:sz w:val="14"/>
      </w:rPr>
      <w:t xml:space="preserve">Page </w:t>
    </w:r>
    <w:r w:rsidRPr="008836D1">
      <w:rPr>
        <w:b/>
        <w:bCs/>
        <w:sz w:val="14"/>
      </w:rPr>
      <w:fldChar w:fldCharType="begin"/>
    </w:r>
    <w:r w:rsidRPr="008836D1">
      <w:rPr>
        <w:b/>
        <w:bCs/>
        <w:sz w:val="14"/>
      </w:rPr>
      <w:instrText xml:space="preserve"> PAGE  \* Arabic  \* MERGEFORMAT </w:instrText>
    </w:r>
    <w:r w:rsidRPr="008836D1">
      <w:rPr>
        <w:b/>
        <w:bCs/>
        <w:sz w:val="14"/>
      </w:rPr>
      <w:fldChar w:fldCharType="separate"/>
    </w:r>
    <w:r>
      <w:rPr>
        <w:b/>
        <w:bCs/>
        <w:noProof/>
        <w:sz w:val="14"/>
      </w:rPr>
      <w:t>1</w:t>
    </w:r>
    <w:r w:rsidRPr="008836D1">
      <w:rPr>
        <w:b/>
        <w:bCs/>
        <w:sz w:val="14"/>
      </w:rPr>
      <w:fldChar w:fldCharType="end"/>
    </w:r>
    <w:r w:rsidRPr="008836D1">
      <w:rPr>
        <w:sz w:val="14"/>
      </w:rPr>
      <w:t xml:space="preserve"> of </w:t>
    </w:r>
    <w:r>
      <w:rPr>
        <w:sz w:val="14"/>
      </w:rPr>
      <w:t>3</w:t>
    </w:r>
  </w:p>
  <w:p w14:paraId="6DEC3D9D" w14:textId="77777777" w:rsidR="001A458B" w:rsidRDefault="001A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992C5" w14:textId="77777777" w:rsidR="00B40A37" w:rsidRDefault="00B40A37" w:rsidP="00EB251F">
      <w:pPr>
        <w:spacing w:after="0"/>
      </w:pPr>
      <w:r>
        <w:separator/>
      </w:r>
    </w:p>
  </w:footnote>
  <w:footnote w:type="continuationSeparator" w:id="0">
    <w:p w14:paraId="462F1998" w14:textId="77777777" w:rsidR="00B40A37" w:rsidRDefault="00B40A37" w:rsidP="00EB2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1381" w14:textId="77777777" w:rsidR="00B40A37" w:rsidRPr="00767F33" w:rsidRDefault="00B40A37" w:rsidP="00767F33">
    <w:pPr>
      <w:pStyle w:val="Header"/>
    </w:pPr>
    <w:r w:rsidRPr="00767F33">
      <w:t>City of Coquitlam</w:t>
    </w:r>
  </w:p>
  <w:p w14:paraId="68E60C56" w14:textId="77777777" w:rsidR="00B40A37" w:rsidRDefault="00B40A37" w:rsidP="00767F33">
    <w:pPr>
      <w:pStyle w:val="Header"/>
      <w:pBdr>
        <w:bottom w:val="single" w:sz="6" w:space="1" w:color="auto"/>
      </w:pBdr>
    </w:pPr>
    <w:r w:rsidRPr="00767F33">
      <w:t xml:space="preserve">RFEI No. </w:t>
    </w:r>
    <w:sdt>
      <w:sdtPr>
        <w:alias w:val="Subject"/>
        <w:tag w:val=""/>
        <w:id w:val="-1479991546"/>
        <w:placeholder>
          <w:docPart w:val="5FBC8823D9B14C33A109743C22E95C66"/>
        </w:placeholder>
        <w:dataBinding w:prefixMappings="xmlns:ns0='http://purl.org/dc/elements/1.1/' xmlns:ns1='http://schemas.openxmlformats.org/package/2006/metadata/core-properties' " w:xpath="/ns1:coreProperties[1]/ns0:subject[1]" w:storeItemID="{6C3C8BC8-F283-45AE-878A-BAB7291924A1}"/>
        <w:text/>
      </w:sdtPr>
      <w:sdtEndPr/>
      <w:sdtContent>
        <w:r w:rsidR="005B2E16">
          <w:t>24-068</w:t>
        </w:r>
      </w:sdtContent>
    </w:sdt>
    <w:r>
      <w:t xml:space="preserve"> </w:t>
    </w:r>
    <w:sdt>
      <w:sdtPr>
        <w:alias w:val="Title"/>
        <w:tag w:val=""/>
        <w:id w:val="1731501240"/>
        <w:placeholder>
          <w:docPart w:val="F02644D2C477469289957F5DE4E98003"/>
        </w:placeholder>
        <w:dataBinding w:prefixMappings="xmlns:ns0='http://purl.org/dc/elements/1.1/' xmlns:ns1='http://schemas.openxmlformats.org/package/2006/metadata/core-properties' " w:xpath="/ns1:coreProperties[1]/ns0:title[1]" w:storeItemID="{6C3C8BC8-F283-45AE-878A-BAB7291924A1}"/>
        <w:text/>
      </w:sdtPr>
      <w:sdtEndPr/>
      <w:sdtContent>
        <w:r>
          <w:t>Lights at Lafarge Winter Lights Display – Corporate Partnership Opportunities</w:t>
        </w:r>
      </w:sdtContent>
    </w:sdt>
  </w:p>
  <w:p w14:paraId="5C741C3A" w14:textId="77777777" w:rsidR="00B40A37" w:rsidRDefault="00B40A37" w:rsidP="00767F33">
    <w:pPr>
      <w:pStyle w:val="Header"/>
      <w:pBdr>
        <w:bottom w:val="single" w:sz="6" w:space="1" w:color="auto"/>
      </w:pBdr>
    </w:pPr>
    <w:r>
      <w:t>Submission Form</w:t>
    </w:r>
  </w:p>
  <w:p w14:paraId="6D6BC6DE" w14:textId="77777777" w:rsidR="00B40A37" w:rsidRPr="00C6263D" w:rsidRDefault="00B40A37" w:rsidP="00767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DC7"/>
    <w:multiLevelType w:val="hybridMultilevel"/>
    <w:tmpl w:val="2454F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759AA"/>
    <w:multiLevelType w:val="hybridMultilevel"/>
    <w:tmpl w:val="35A8FF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62139B"/>
    <w:multiLevelType w:val="multilevel"/>
    <w:tmpl w:val="8CD0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F6614"/>
    <w:multiLevelType w:val="hybridMultilevel"/>
    <w:tmpl w:val="F8E4DF42"/>
    <w:lvl w:ilvl="0" w:tplc="8DB86A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13083"/>
    <w:multiLevelType w:val="hybridMultilevel"/>
    <w:tmpl w:val="7BD4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9B35B4"/>
    <w:multiLevelType w:val="multilevel"/>
    <w:tmpl w:val="F9E0B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B7187"/>
    <w:multiLevelType w:val="hybridMultilevel"/>
    <w:tmpl w:val="5582E406"/>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9" w15:restartNumberingAfterBreak="0">
    <w:nsid w:val="12197560"/>
    <w:multiLevelType w:val="hybridMultilevel"/>
    <w:tmpl w:val="6380A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840C8"/>
    <w:multiLevelType w:val="hybridMultilevel"/>
    <w:tmpl w:val="EAAA3F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04A6489"/>
    <w:multiLevelType w:val="hybridMultilevel"/>
    <w:tmpl w:val="72602E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6AA7FA8"/>
    <w:multiLevelType w:val="hybridMultilevel"/>
    <w:tmpl w:val="4838017C"/>
    <w:lvl w:ilvl="0" w:tplc="04090017">
      <w:start w:val="1"/>
      <w:numFmt w:val="lowerLetter"/>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3" w15:restartNumberingAfterBreak="0">
    <w:nsid w:val="2B9C3AF7"/>
    <w:multiLevelType w:val="hybridMultilevel"/>
    <w:tmpl w:val="9EFCA2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E1846"/>
    <w:multiLevelType w:val="hybridMultilevel"/>
    <w:tmpl w:val="F8E4DF42"/>
    <w:lvl w:ilvl="0" w:tplc="8DB86A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17568"/>
    <w:multiLevelType w:val="hybridMultilevel"/>
    <w:tmpl w:val="BE4636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3F62DEC"/>
    <w:multiLevelType w:val="hybridMultilevel"/>
    <w:tmpl w:val="C674D41E"/>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923BE0"/>
    <w:multiLevelType w:val="hybridMultilevel"/>
    <w:tmpl w:val="A31E63F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4914110"/>
    <w:multiLevelType w:val="hybridMultilevel"/>
    <w:tmpl w:val="AD949168"/>
    <w:lvl w:ilvl="0" w:tplc="2826B4C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714CD1"/>
    <w:multiLevelType w:val="multilevel"/>
    <w:tmpl w:val="6EC2A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B7D56"/>
    <w:multiLevelType w:val="multilevel"/>
    <w:tmpl w:val="1A2A27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8D304F6"/>
    <w:multiLevelType w:val="hybridMultilevel"/>
    <w:tmpl w:val="BBA42C0E"/>
    <w:lvl w:ilvl="0" w:tplc="9C32CCF0">
      <w:start w:val="1"/>
      <w:numFmt w:val="lowerRoman"/>
      <w:lvlText w:val="%1."/>
      <w:lvlJc w:val="righ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8E704FC"/>
    <w:multiLevelType w:val="hybridMultilevel"/>
    <w:tmpl w:val="A8E630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DF15ADF"/>
    <w:multiLevelType w:val="hybridMultilevel"/>
    <w:tmpl w:val="CCE27DAC"/>
    <w:lvl w:ilvl="0" w:tplc="91CA63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7A66D5"/>
    <w:multiLevelType w:val="hybridMultilevel"/>
    <w:tmpl w:val="C674D41E"/>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72356"/>
    <w:multiLevelType w:val="hybridMultilevel"/>
    <w:tmpl w:val="48E04F6E"/>
    <w:lvl w:ilvl="0" w:tplc="B790B538">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915AE"/>
    <w:multiLevelType w:val="hybridMultilevel"/>
    <w:tmpl w:val="F8E4DF42"/>
    <w:lvl w:ilvl="0" w:tplc="8DB86A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21CC0"/>
    <w:multiLevelType w:val="hybridMultilevel"/>
    <w:tmpl w:val="1674A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5F488A"/>
    <w:multiLevelType w:val="multilevel"/>
    <w:tmpl w:val="8548BA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5B7A3030"/>
    <w:multiLevelType w:val="hybridMultilevel"/>
    <w:tmpl w:val="E984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5234F"/>
    <w:multiLevelType w:val="hybridMultilevel"/>
    <w:tmpl w:val="7DFCA7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FAE3C2F"/>
    <w:multiLevelType w:val="hybridMultilevel"/>
    <w:tmpl w:val="0D64F6DA"/>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9960BA"/>
    <w:multiLevelType w:val="hybridMultilevel"/>
    <w:tmpl w:val="EF788F1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4705F"/>
    <w:multiLevelType w:val="hybridMultilevel"/>
    <w:tmpl w:val="750832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D70012E"/>
    <w:multiLevelType w:val="hybridMultilevel"/>
    <w:tmpl w:val="FDF09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C0887"/>
    <w:multiLevelType w:val="hybridMultilevel"/>
    <w:tmpl w:val="AB48966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8"/>
  </w:num>
  <w:num w:numId="2">
    <w:abstractNumId w:val="30"/>
  </w:num>
  <w:num w:numId="3">
    <w:abstractNumId w:val="31"/>
  </w:num>
  <w:num w:numId="4">
    <w:abstractNumId w:val="9"/>
  </w:num>
  <w:num w:numId="5">
    <w:abstractNumId w:val="29"/>
  </w:num>
  <w:num w:numId="6">
    <w:abstractNumId w:val="21"/>
  </w:num>
  <w:num w:numId="7">
    <w:abstractNumId w:val="30"/>
  </w:num>
  <w:num w:numId="8">
    <w:abstractNumId w:val="30"/>
  </w:num>
  <w:num w:numId="9">
    <w:abstractNumId w:val="30"/>
  </w:num>
  <w:num w:numId="10">
    <w:abstractNumId w:val="30"/>
  </w:num>
  <w:num w:numId="11">
    <w:abstractNumId w:val="35"/>
  </w:num>
  <w:num w:numId="12">
    <w:abstractNumId w:val="7"/>
  </w:num>
  <w:num w:numId="13">
    <w:abstractNumId w:val="30"/>
  </w:num>
  <w:num w:numId="14">
    <w:abstractNumId w:val="24"/>
  </w:num>
  <w:num w:numId="15">
    <w:abstractNumId w:val="16"/>
  </w:num>
  <w:num w:numId="16">
    <w:abstractNumId w:val="38"/>
  </w:num>
  <w:num w:numId="17">
    <w:abstractNumId w:val="33"/>
  </w:num>
  <w:num w:numId="18">
    <w:abstractNumId w:val="0"/>
  </w:num>
  <w:num w:numId="19">
    <w:abstractNumId w:val="25"/>
  </w:num>
  <w:num w:numId="20">
    <w:abstractNumId w:val="14"/>
  </w:num>
  <w:num w:numId="21">
    <w:abstractNumId w:val="22"/>
  </w:num>
  <w:num w:numId="22">
    <w:abstractNumId w:val="36"/>
  </w:num>
  <w:num w:numId="23">
    <w:abstractNumId w:val="27"/>
  </w:num>
  <w:num w:numId="24">
    <w:abstractNumId w:val="19"/>
  </w:num>
  <w:num w:numId="25">
    <w:abstractNumId w:val="12"/>
  </w:num>
  <w:num w:numId="26">
    <w:abstractNumId w:val="28"/>
  </w:num>
  <w:num w:numId="27">
    <w:abstractNumId w:val="4"/>
  </w:num>
  <w:num w:numId="28">
    <w:abstractNumId w:val="17"/>
  </w:num>
  <w:num w:numId="29">
    <w:abstractNumId w:val="26"/>
  </w:num>
  <w:num w:numId="30">
    <w:abstractNumId w:val="2"/>
  </w:num>
  <w:num w:numId="31">
    <w:abstractNumId w:val="34"/>
  </w:num>
  <w:num w:numId="32">
    <w:abstractNumId w:val="1"/>
  </w:num>
  <w:num w:numId="33">
    <w:abstractNumId w:val="10"/>
  </w:num>
  <w:num w:numId="34">
    <w:abstractNumId w:val="32"/>
  </w:num>
  <w:num w:numId="35">
    <w:abstractNumId w:val="37"/>
  </w:num>
  <w:num w:numId="36">
    <w:abstractNumId w:val="11"/>
  </w:num>
  <w:num w:numId="37">
    <w:abstractNumId w:val="15"/>
  </w:num>
  <w:num w:numId="38">
    <w:abstractNumId w:val="23"/>
  </w:num>
  <w:num w:numId="39">
    <w:abstractNumId w:val="30"/>
  </w:num>
  <w:num w:numId="40">
    <w:abstractNumId w:val="18"/>
  </w:num>
  <w:num w:numId="41">
    <w:abstractNumId w:val="20"/>
  </w:num>
  <w:num w:numId="42">
    <w:abstractNumId w:val="6"/>
  </w:num>
  <w:num w:numId="43">
    <w:abstractNumId w:val="3"/>
  </w:num>
  <w:num w:numId="44">
    <w:abstractNumId w:val="5"/>
  </w:num>
  <w:num w:numId="45">
    <w:abstractNumId w:val="1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4C"/>
    <w:rsid w:val="000036B5"/>
    <w:rsid w:val="00013742"/>
    <w:rsid w:val="0001610B"/>
    <w:rsid w:val="00051D25"/>
    <w:rsid w:val="00051F74"/>
    <w:rsid w:val="00053F92"/>
    <w:rsid w:val="000551AE"/>
    <w:rsid w:val="00091FC3"/>
    <w:rsid w:val="00095D73"/>
    <w:rsid w:val="000B0318"/>
    <w:rsid w:val="000B452F"/>
    <w:rsid w:val="000D315F"/>
    <w:rsid w:val="000E4131"/>
    <w:rsid w:val="000E6B0E"/>
    <w:rsid w:val="0010561F"/>
    <w:rsid w:val="001241F5"/>
    <w:rsid w:val="00146670"/>
    <w:rsid w:val="00163F42"/>
    <w:rsid w:val="00194D10"/>
    <w:rsid w:val="001A2AC5"/>
    <w:rsid w:val="001A458B"/>
    <w:rsid w:val="001B327E"/>
    <w:rsid w:val="001B4C66"/>
    <w:rsid w:val="001C1268"/>
    <w:rsid w:val="001F5474"/>
    <w:rsid w:val="002102EC"/>
    <w:rsid w:val="0023207C"/>
    <w:rsid w:val="00265E10"/>
    <w:rsid w:val="00285F61"/>
    <w:rsid w:val="00293CFE"/>
    <w:rsid w:val="002A7626"/>
    <w:rsid w:val="002B1E55"/>
    <w:rsid w:val="002C75AE"/>
    <w:rsid w:val="002D7CE8"/>
    <w:rsid w:val="002F5550"/>
    <w:rsid w:val="003049AD"/>
    <w:rsid w:val="00320C94"/>
    <w:rsid w:val="003251D8"/>
    <w:rsid w:val="00332671"/>
    <w:rsid w:val="003471C8"/>
    <w:rsid w:val="003646AF"/>
    <w:rsid w:val="00371584"/>
    <w:rsid w:val="0037224C"/>
    <w:rsid w:val="0037627E"/>
    <w:rsid w:val="003766B7"/>
    <w:rsid w:val="0038263B"/>
    <w:rsid w:val="003A7F32"/>
    <w:rsid w:val="003B3711"/>
    <w:rsid w:val="003B3B66"/>
    <w:rsid w:val="003C3053"/>
    <w:rsid w:val="003D5986"/>
    <w:rsid w:val="003E768C"/>
    <w:rsid w:val="003F1F36"/>
    <w:rsid w:val="004251C7"/>
    <w:rsid w:val="00444D56"/>
    <w:rsid w:val="00460500"/>
    <w:rsid w:val="00467C91"/>
    <w:rsid w:val="004776D3"/>
    <w:rsid w:val="00493262"/>
    <w:rsid w:val="004A31C9"/>
    <w:rsid w:val="004B4257"/>
    <w:rsid w:val="004E4F74"/>
    <w:rsid w:val="00536C9D"/>
    <w:rsid w:val="00547F92"/>
    <w:rsid w:val="0055018F"/>
    <w:rsid w:val="00551232"/>
    <w:rsid w:val="00563303"/>
    <w:rsid w:val="00564F57"/>
    <w:rsid w:val="005770BB"/>
    <w:rsid w:val="005B2E16"/>
    <w:rsid w:val="005B77AA"/>
    <w:rsid w:val="005C6D4C"/>
    <w:rsid w:val="005D23E7"/>
    <w:rsid w:val="005E04EE"/>
    <w:rsid w:val="005E7D23"/>
    <w:rsid w:val="005F65B4"/>
    <w:rsid w:val="00604F49"/>
    <w:rsid w:val="00613E9B"/>
    <w:rsid w:val="00630641"/>
    <w:rsid w:val="006B02F5"/>
    <w:rsid w:val="006B79A4"/>
    <w:rsid w:val="006B7DC7"/>
    <w:rsid w:val="006C610A"/>
    <w:rsid w:val="006C7A8B"/>
    <w:rsid w:val="006D1643"/>
    <w:rsid w:val="006D3F31"/>
    <w:rsid w:val="006E6C56"/>
    <w:rsid w:val="006F5CEB"/>
    <w:rsid w:val="00767F33"/>
    <w:rsid w:val="007731DE"/>
    <w:rsid w:val="007A36D6"/>
    <w:rsid w:val="007A529D"/>
    <w:rsid w:val="007E7620"/>
    <w:rsid w:val="00803E1B"/>
    <w:rsid w:val="00815C91"/>
    <w:rsid w:val="00817166"/>
    <w:rsid w:val="00831D3F"/>
    <w:rsid w:val="008463F9"/>
    <w:rsid w:val="00865861"/>
    <w:rsid w:val="008836D1"/>
    <w:rsid w:val="00884158"/>
    <w:rsid w:val="008F391D"/>
    <w:rsid w:val="008F3B85"/>
    <w:rsid w:val="009133B2"/>
    <w:rsid w:val="0092625C"/>
    <w:rsid w:val="009361B2"/>
    <w:rsid w:val="00952894"/>
    <w:rsid w:val="00980FA8"/>
    <w:rsid w:val="0099395A"/>
    <w:rsid w:val="009A3910"/>
    <w:rsid w:val="009B2FC7"/>
    <w:rsid w:val="009B6D96"/>
    <w:rsid w:val="009C0ABD"/>
    <w:rsid w:val="009C1FD3"/>
    <w:rsid w:val="009E7D1B"/>
    <w:rsid w:val="009F7A3A"/>
    <w:rsid w:val="00A06F6D"/>
    <w:rsid w:val="00A232CA"/>
    <w:rsid w:val="00A2562B"/>
    <w:rsid w:val="00A25858"/>
    <w:rsid w:val="00A6382A"/>
    <w:rsid w:val="00A84975"/>
    <w:rsid w:val="00AB3768"/>
    <w:rsid w:val="00AE6FBC"/>
    <w:rsid w:val="00B16D5A"/>
    <w:rsid w:val="00B20BA7"/>
    <w:rsid w:val="00B3403A"/>
    <w:rsid w:val="00B40A37"/>
    <w:rsid w:val="00B446CE"/>
    <w:rsid w:val="00B55A91"/>
    <w:rsid w:val="00B91756"/>
    <w:rsid w:val="00BB1D0A"/>
    <w:rsid w:val="00BB5F3C"/>
    <w:rsid w:val="00BC40A5"/>
    <w:rsid w:val="00BD5D74"/>
    <w:rsid w:val="00BD7A0F"/>
    <w:rsid w:val="00C2511C"/>
    <w:rsid w:val="00C813F0"/>
    <w:rsid w:val="00C936F5"/>
    <w:rsid w:val="00CD7DF0"/>
    <w:rsid w:val="00CE10FA"/>
    <w:rsid w:val="00CE77BD"/>
    <w:rsid w:val="00CF1097"/>
    <w:rsid w:val="00D1014F"/>
    <w:rsid w:val="00D269C5"/>
    <w:rsid w:val="00D33512"/>
    <w:rsid w:val="00D46722"/>
    <w:rsid w:val="00D63CD5"/>
    <w:rsid w:val="00D6759B"/>
    <w:rsid w:val="00D84E6A"/>
    <w:rsid w:val="00DE2B71"/>
    <w:rsid w:val="00DE546A"/>
    <w:rsid w:val="00DF0AE5"/>
    <w:rsid w:val="00DF4DB1"/>
    <w:rsid w:val="00DF4FC7"/>
    <w:rsid w:val="00E10F34"/>
    <w:rsid w:val="00E133CB"/>
    <w:rsid w:val="00E17031"/>
    <w:rsid w:val="00E20986"/>
    <w:rsid w:val="00E30D60"/>
    <w:rsid w:val="00E44E76"/>
    <w:rsid w:val="00E5307E"/>
    <w:rsid w:val="00E54F96"/>
    <w:rsid w:val="00E77FC0"/>
    <w:rsid w:val="00EA785F"/>
    <w:rsid w:val="00EB251F"/>
    <w:rsid w:val="00ED0F99"/>
    <w:rsid w:val="00ED5E88"/>
    <w:rsid w:val="00F073E9"/>
    <w:rsid w:val="00F111EA"/>
    <w:rsid w:val="00F16BFD"/>
    <w:rsid w:val="00F20817"/>
    <w:rsid w:val="00F21D4F"/>
    <w:rsid w:val="00F31591"/>
    <w:rsid w:val="00F46E91"/>
    <w:rsid w:val="00F76D0B"/>
    <w:rsid w:val="00F87DD3"/>
    <w:rsid w:val="00FA6636"/>
    <w:rsid w:val="00FA7E8C"/>
    <w:rsid w:val="00FC51D9"/>
    <w:rsid w:val="00FC72AB"/>
    <w:rsid w:val="00FE6142"/>
    <w:rsid w:val="00FF37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1E6ED46"/>
  <w15:chartTrackingRefBased/>
  <w15:docId w15:val="{68315A0C-F76F-4668-8E45-BB4940E8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F5"/>
  </w:style>
  <w:style w:type="paragraph" w:styleId="Heading1">
    <w:name w:val="heading 1"/>
    <w:basedOn w:val="Normal"/>
    <w:next w:val="Normal"/>
    <w:link w:val="Heading1Char"/>
    <w:qFormat/>
    <w:rsid w:val="009361B2"/>
    <w:pPr>
      <w:keepNext/>
      <w:keepLines/>
      <w:numPr>
        <w:numId w:val="2"/>
      </w:numPr>
      <w:spacing w:before="240" w:after="0"/>
      <w:outlineLvl w:val="0"/>
    </w:pPr>
    <w:rPr>
      <w:rFonts w:eastAsiaTheme="majorEastAsia" w:cstheme="majorBidi"/>
      <w:b/>
      <w:szCs w:val="32"/>
    </w:rPr>
  </w:style>
  <w:style w:type="paragraph" w:styleId="Heading2">
    <w:name w:val="heading 2"/>
    <w:basedOn w:val="Normal"/>
    <w:next w:val="Normal"/>
    <w:link w:val="Heading2Char"/>
    <w:unhideWhenUsed/>
    <w:qFormat/>
    <w:rsid w:val="00B446CE"/>
    <w:pPr>
      <w:keepNext/>
      <w:keepLines/>
      <w:numPr>
        <w:ilvl w:val="1"/>
        <w:numId w:val="2"/>
      </w:numPr>
      <w:spacing w:before="120" w:after="120"/>
      <w:outlineLvl w:val="1"/>
    </w:pPr>
    <w:rPr>
      <w:rFonts w:eastAsiaTheme="majorEastAsia" w:cstheme="majorBidi"/>
      <w:szCs w:val="26"/>
      <w:u w:val="single"/>
    </w:rPr>
  </w:style>
  <w:style w:type="paragraph" w:styleId="Heading3">
    <w:name w:val="heading 3"/>
    <w:basedOn w:val="Normal"/>
    <w:next w:val="Normal"/>
    <w:link w:val="Heading3Char"/>
    <w:unhideWhenUsed/>
    <w:qFormat/>
    <w:rsid w:val="009361B2"/>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nhideWhenUsed/>
    <w:qFormat/>
    <w:rsid w:val="009361B2"/>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361B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361B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361B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361B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361B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51F"/>
    <w:pPr>
      <w:tabs>
        <w:tab w:val="center" w:pos="4680"/>
        <w:tab w:val="right" w:pos="9360"/>
      </w:tabs>
      <w:spacing w:after="0"/>
    </w:pPr>
  </w:style>
  <w:style w:type="character" w:customStyle="1" w:styleId="HeaderChar">
    <w:name w:val="Header Char"/>
    <w:basedOn w:val="DefaultParagraphFont"/>
    <w:link w:val="Header"/>
    <w:uiPriority w:val="99"/>
    <w:rsid w:val="00EB251F"/>
  </w:style>
  <w:style w:type="paragraph" w:styleId="Footer">
    <w:name w:val="footer"/>
    <w:basedOn w:val="Normal"/>
    <w:link w:val="FooterChar"/>
    <w:uiPriority w:val="99"/>
    <w:unhideWhenUsed/>
    <w:rsid w:val="00EB251F"/>
    <w:pPr>
      <w:tabs>
        <w:tab w:val="center" w:pos="4680"/>
        <w:tab w:val="right" w:pos="9360"/>
      </w:tabs>
      <w:spacing w:after="0"/>
    </w:pPr>
  </w:style>
  <w:style w:type="character" w:customStyle="1" w:styleId="FooterChar">
    <w:name w:val="Footer Char"/>
    <w:basedOn w:val="DefaultParagraphFont"/>
    <w:link w:val="Footer"/>
    <w:uiPriority w:val="99"/>
    <w:rsid w:val="00EB251F"/>
  </w:style>
  <w:style w:type="paragraph" w:styleId="BalloonText">
    <w:name w:val="Balloon Text"/>
    <w:basedOn w:val="Normal"/>
    <w:link w:val="BalloonTextChar"/>
    <w:uiPriority w:val="99"/>
    <w:semiHidden/>
    <w:unhideWhenUsed/>
    <w:rsid w:val="009F7A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A3A"/>
    <w:rPr>
      <w:rFonts w:ascii="Segoe UI" w:hAnsi="Segoe UI" w:cs="Segoe UI"/>
      <w:sz w:val="18"/>
      <w:szCs w:val="18"/>
    </w:rPr>
  </w:style>
  <w:style w:type="character" w:styleId="PlaceholderText">
    <w:name w:val="Placeholder Text"/>
    <w:basedOn w:val="DefaultParagraphFont"/>
    <w:uiPriority w:val="99"/>
    <w:semiHidden/>
    <w:rsid w:val="000E6B0E"/>
    <w:rPr>
      <w:color w:val="808080"/>
    </w:rPr>
  </w:style>
  <w:style w:type="character" w:customStyle="1" w:styleId="Heading1Char">
    <w:name w:val="Heading 1 Char"/>
    <w:basedOn w:val="DefaultParagraphFont"/>
    <w:link w:val="Heading1"/>
    <w:rsid w:val="009361B2"/>
    <w:rPr>
      <w:rFonts w:eastAsiaTheme="majorEastAsia" w:cstheme="majorBidi"/>
      <w:b/>
      <w:szCs w:val="32"/>
    </w:rPr>
  </w:style>
  <w:style w:type="character" w:customStyle="1" w:styleId="Heading2Char">
    <w:name w:val="Heading 2 Char"/>
    <w:basedOn w:val="DefaultParagraphFont"/>
    <w:link w:val="Heading2"/>
    <w:rsid w:val="00B446CE"/>
    <w:rPr>
      <w:rFonts w:eastAsiaTheme="majorEastAsia" w:cstheme="majorBidi"/>
      <w:szCs w:val="26"/>
      <w:u w:val="single"/>
    </w:rPr>
  </w:style>
  <w:style w:type="character" w:customStyle="1" w:styleId="Heading3Char">
    <w:name w:val="Heading 3 Char"/>
    <w:basedOn w:val="DefaultParagraphFont"/>
    <w:link w:val="Heading3"/>
    <w:uiPriority w:val="9"/>
    <w:semiHidden/>
    <w:rsid w:val="009361B2"/>
    <w:rPr>
      <w:rFonts w:asciiTheme="majorHAnsi" w:eastAsiaTheme="majorEastAsia" w:hAnsiTheme="majorHAnsi" w:cstheme="majorBidi"/>
      <w:color w:val="1F4D78" w:themeColor="accent1" w:themeShade="7F"/>
      <w:sz w:val="24"/>
    </w:rPr>
  </w:style>
  <w:style w:type="character" w:customStyle="1" w:styleId="Heading4Char">
    <w:name w:val="Heading 4 Char"/>
    <w:basedOn w:val="DefaultParagraphFont"/>
    <w:link w:val="Heading4"/>
    <w:uiPriority w:val="9"/>
    <w:semiHidden/>
    <w:rsid w:val="009361B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361B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361B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361B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361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61B2"/>
    <w:rPr>
      <w:rFonts w:asciiTheme="majorHAnsi" w:eastAsiaTheme="majorEastAsia" w:hAnsiTheme="majorHAnsi" w:cstheme="majorBidi"/>
      <w:i/>
      <w:iCs/>
      <w:color w:val="272727" w:themeColor="text1" w:themeTint="D8"/>
      <w:sz w:val="21"/>
      <w:szCs w:val="21"/>
    </w:rPr>
  </w:style>
  <w:style w:type="paragraph" w:customStyle="1" w:styleId="P2">
    <w:name w:val="P2"/>
    <w:basedOn w:val="Normal"/>
    <w:qFormat/>
    <w:rsid w:val="00B446CE"/>
    <w:pPr>
      <w:spacing w:after="120"/>
      <w:ind w:left="540"/>
    </w:pPr>
  </w:style>
  <w:style w:type="paragraph" w:styleId="TOC1">
    <w:name w:val="toc 1"/>
    <w:basedOn w:val="Normal"/>
    <w:next w:val="Normal"/>
    <w:autoRedefine/>
    <w:uiPriority w:val="39"/>
    <w:unhideWhenUsed/>
    <w:rsid w:val="00CE77BD"/>
    <w:pPr>
      <w:tabs>
        <w:tab w:val="left" w:pos="440"/>
        <w:tab w:val="right" w:leader="dot" w:pos="9530"/>
      </w:tabs>
      <w:spacing w:after="100"/>
    </w:pPr>
    <w:rPr>
      <w:b/>
      <w:noProof/>
    </w:rPr>
  </w:style>
  <w:style w:type="paragraph" w:styleId="TOC2">
    <w:name w:val="toc 2"/>
    <w:basedOn w:val="Normal"/>
    <w:next w:val="Normal"/>
    <w:autoRedefine/>
    <w:uiPriority w:val="39"/>
    <w:unhideWhenUsed/>
    <w:rsid w:val="00CE77BD"/>
    <w:pPr>
      <w:tabs>
        <w:tab w:val="right" w:leader="dot" w:pos="9530"/>
      </w:tabs>
      <w:spacing w:after="100"/>
      <w:ind w:left="1080" w:hanging="630"/>
    </w:pPr>
    <w:rPr>
      <w:noProof/>
    </w:rPr>
  </w:style>
  <w:style w:type="character" w:styleId="Hyperlink">
    <w:name w:val="Hyperlink"/>
    <w:basedOn w:val="DefaultParagraphFont"/>
    <w:uiPriority w:val="99"/>
    <w:unhideWhenUsed/>
    <w:rsid w:val="00CE77BD"/>
    <w:rPr>
      <w:color w:val="0563C1" w:themeColor="hyperlink"/>
      <w:u w:val="single"/>
    </w:rPr>
  </w:style>
  <w:style w:type="paragraph" w:styleId="ListParagraph">
    <w:name w:val="List Paragraph"/>
    <w:basedOn w:val="Normal"/>
    <w:link w:val="ListParagraphChar"/>
    <w:uiPriority w:val="34"/>
    <w:qFormat/>
    <w:rsid w:val="003E768C"/>
    <w:pPr>
      <w:ind w:left="720"/>
      <w:contextualSpacing/>
    </w:pPr>
  </w:style>
  <w:style w:type="table" w:styleId="TableGrid">
    <w:name w:val="Table Grid"/>
    <w:basedOn w:val="TableNormal"/>
    <w:rsid w:val="00051F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Paragraph">
    <w:name w:val="H2 Paragraph"/>
    <w:basedOn w:val="Normal"/>
    <w:qFormat/>
    <w:rsid w:val="00E20986"/>
    <w:pPr>
      <w:overflowPunct w:val="0"/>
      <w:autoSpaceDE w:val="0"/>
      <w:autoSpaceDN w:val="0"/>
      <w:adjustRightInd w:val="0"/>
      <w:spacing w:before="120" w:after="120"/>
      <w:ind w:left="990"/>
      <w:textAlignment w:val="baseline"/>
    </w:pPr>
    <w:rPr>
      <w:rFonts w:eastAsia="Times New Roman"/>
      <w:szCs w:val="22"/>
      <w:lang w:val="en-CA"/>
    </w:rPr>
  </w:style>
  <w:style w:type="character" w:customStyle="1" w:styleId="ListParagraphChar">
    <w:name w:val="List Paragraph Char"/>
    <w:basedOn w:val="DefaultParagraphFont"/>
    <w:link w:val="ListParagraph"/>
    <w:uiPriority w:val="34"/>
    <w:rsid w:val="00B446CE"/>
  </w:style>
  <w:style w:type="paragraph" w:customStyle="1" w:styleId="PARAGRAPH">
    <w:name w:val="PARAGRAPH"/>
    <w:basedOn w:val="Normal"/>
    <w:link w:val="PARAGRAPHChar"/>
    <w:qFormat/>
    <w:rsid w:val="00B446CE"/>
    <w:pPr>
      <w:overflowPunct w:val="0"/>
      <w:autoSpaceDE w:val="0"/>
      <w:autoSpaceDN w:val="0"/>
      <w:adjustRightInd w:val="0"/>
      <w:spacing w:after="120"/>
      <w:ind w:left="540"/>
      <w:textAlignment w:val="baseline"/>
    </w:pPr>
    <w:rPr>
      <w:rFonts w:cs="TheSansOffice"/>
      <w:color w:val="000000"/>
      <w:szCs w:val="22"/>
    </w:rPr>
  </w:style>
  <w:style w:type="character" w:customStyle="1" w:styleId="PARAGRAPHChar">
    <w:name w:val="PARAGRAPH Char"/>
    <w:basedOn w:val="DefaultParagraphFont"/>
    <w:link w:val="PARAGRAPH"/>
    <w:locked/>
    <w:rsid w:val="00B446CE"/>
    <w:rPr>
      <w:rFonts w:cs="TheSansOffice"/>
      <w:color w:val="000000"/>
      <w:szCs w:val="22"/>
    </w:rPr>
  </w:style>
  <w:style w:type="character" w:styleId="PageNumber">
    <w:name w:val="page number"/>
    <w:basedOn w:val="DefaultParagraphFont"/>
    <w:rsid w:val="00194D10"/>
  </w:style>
  <w:style w:type="table" w:customStyle="1" w:styleId="TableGrid1">
    <w:name w:val="Table Grid1"/>
    <w:basedOn w:val="TableNormal"/>
    <w:next w:val="TableGrid"/>
    <w:rsid w:val="008836D1"/>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1D25"/>
    <w:pPr>
      <w:widowControl w:val="0"/>
      <w:autoSpaceDE w:val="0"/>
      <w:autoSpaceDN w:val="0"/>
      <w:spacing w:after="0"/>
    </w:pPr>
    <w:rPr>
      <w:rFonts w:eastAsia="TheSansOffice" w:cs="TheSansOffice"/>
      <w:szCs w:val="22"/>
    </w:rPr>
  </w:style>
  <w:style w:type="character" w:customStyle="1" w:styleId="BodyTextChar">
    <w:name w:val="Body Text Char"/>
    <w:basedOn w:val="DefaultParagraphFont"/>
    <w:link w:val="BodyText"/>
    <w:uiPriority w:val="1"/>
    <w:rsid w:val="00051D25"/>
    <w:rPr>
      <w:rFonts w:eastAsia="TheSansOffice" w:cs="TheSansOffice"/>
      <w:szCs w:val="22"/>
    </w:rPr>
  </w:style>
  <w:style w:type="paragraph" w:styleId="CommentText">
    <w:name w:val="annotation text"/>
    <w:basedOn w:val="Normal"/>
    <w:link w:val="CommentTextChar"/>
    <w:rsid w:val="009B2FC7"/>
    <w:pPr>
      <w:overflowPunct w:val="0"/>
      <w:autoSpaceDE w:val="0"/>
      <w:autoSpaceDN w:val="0"/>
      <w:adjustRightInd w:val="0"/>
      <w:spacing w:before="120" w:after="120"/>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9B2FC7"/>
    <w:rPr>
      <w:rFonts w:ascii="Times New Roman" w:eastAsia="Times New Roman" w:hAnsi="Times New Roman"/>
      <w:sz w:val="20"/>
      <w:szCs w:val="20"/>
    </w:rPr>
  </w:style>
  <w:style w:type="character" w:styleId="CommentReference">
    <w:name w:val="annotation reference"/>
    <w:basedOn w:val="DefaultParagraphFont"/>
    <w:rsid w:val="009B2FC7"/>
    <w:rPr>
      <w:sz w:val="16"/>
      <w:szCs w:val="16"/>
    </w:rPr>
  </w:style>
  <w:style w:type="paragraph" w:styleId="FootnoteText">
    <w:name w:val="footnote text"/>
    <w:basedOn w:val="Normal"/>
    <w:link w:val="FootnoteTextChar"/>
    <w:uiPriority w:val="99"/>
    <w:semiHidden/>
    <w:unhideWhenUsed/>
    <w:rsid w:val="00DF4DB1"/>
    <w:pPr>
      <w:spacing w:after="0"/>
    </w:pPr>
    <w:rPr>
      <w:sz w:val="20"/>
      <w:szCs w:val="20"/>
    </w:rPr>
  </w:style>
  <w:style w:type="character" w:customStyle="1" w:styleId="FootnoteTextChar">
    <w:name w:val="Footnote Text Char"/>
    <w:basedOn w:val="DefaultParagraphFont"/>
    <w:link w:val="FootnoteText"/>
    <w:uiPriority w:val="99"/>
    <w:semiHidden/>
    <w:rsid w:val="00DF4DB1"/>
    <w:rPr>
      <w:sz w:val="20"/>
      <w:szCs w:val="20"/>
    </w:rPr>
  </w:style>
  <w:style w:type="character" w:styleId="FootnoteReference">
    <w:name w:val="footnote reference"/>
    <w:basedOn w:val="DefaultParagraphFont"/>
    <w:uiPriority w:val="99"/>
    <w:semiHidden/>
    <w:unhideWhenUsed/>
    <w:rsid w:val="00DF4DB1"/>
    <w:rPr>
      <w:vertAlign w:val="superscript"/>
    </w:rPr>
  </w:style>
  <w:style w:type="paragraph" w:styleId="CommentSubject">
    <w:name w:val="annotation subject"/>
    <w:basedOn w:val="CommentText"/>
    <w:next w:val="CommentText"/>
    <w:link w:val="CommentSubjectChar"/>
    <w:uiPriority w:val="99"/>
    <w:semiHidden/>
    <w:unhideWhenUsed/>
    <w:rsid w:val="00CD7DF0"/>
    <w:pPr>
      <w:overflowPunct/>
      <w:autoSpaceDE/>
      <w:autoSpaceDN/>
      <w:adjustRightInd/>
      <w:spacing w:before="0" w:after="160"/>
      <w:textAlignment w:val="auto"/>
    </w:pPr>
    <w:rPr>
      <w:rFonts w:ascii="TheSansOffice" w:eastAsiaTheme="minorHAnsi" w:hAnsi="TheSansOffice"/>
      <w:b/>
      <w:bCs/>
    </w:rPr>
  </w:style>
  <w:style w:type="character" w:customStyle="1" w:styleId="CommentSubjectChar">
    <w:name w:val="Comment Subject Char"/>
    <w:basedOn w:val="CommentTextChar"/>
    <w:link w:val="CommentSubject"/>
    <w:uiPriority w:val="99"/>
    <w:semiHidden/>
    <w:rsid w:val="00CD7DF0"/>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4469">
      <w:bodyDiv w:val="1"/>
      <w:marLeft w:val="0"/>
      <w:marRight w:val="0"/>
      <w:marTop w:val="0"/>
      <w:marBottom w:val="0"/>
      <w:divBdr>
        <w:top w:val="none" w:sz="0" w:space="0" w:color="auto"/>
        <w:left w:val="none" w:sz="0" w:space="0" w:color="auto"/>
        <w:bottom w:val="none" w:sz="0" w:space="0" w:color="auto"/>
        <w:right w:val="none" w:sz="0" w:space="0" w:color="auto"/>
      </w:divBdr>
    </w:div>
    <w:div w:id="699625729">
      <w:bodyDiv w:val="1"/>
      <w:marLeft w:val="0"/>
      <w:marRight w:val="0"/>
      <w:marTop w:val="0"/>
      <w:marBottom w:val="0"/>
      <w:divBdr>
        <w:top w:val="none" w:sz="0" w:space="0" w:color="auto"/>
        <w:left w:val="none" w:sz="0" w:space="0" w:color="auto"/>
        <w:bottom w:val="none" w:sz="0" w:space="0" w:color="auto"/>
        <w:right w:val="none" w:sz="0" w:space="0" w:color="auto"/>
      </w:divBdr>
    </w:div>
    <w:div w:id="971519380">
      <w:bodyDiv w:val="1"/>
      <w:marLeft w:val="0"/>
      <w:marRight w:val="0"/>
      <w:marTop w:val="0"/>
      <w:marBottom w:val="0"/>
      <w:divBdr>
        <w:top w:val="none" w:sz="0" w:space="0" w:color="auto"/>
        <w:left w:val="none" w:sz="0" w:space="0" w:color="auto"/>
        <w:bottom w:val="none" w:sz="0" w:space="0" w:color="auto"/>
        <w:right w:val="none" w:sz="0" w:space="0" w:color="auto"/>
      </w:divBdr>
    </w:div>
    <w:div w:id="1154759003">
      <w:bodyDiv w:val="1"/>
      <w:marLeft w:val="0"/>
      <w:marRight w:val="0"/>
      <w:marTop w:val="0"/>
      <w:marBottom w:val="0"/>
      <w:divBdr>
        <w:top w:val="none" w:sz="0" w:space="0" w:color="auto"/>
        <w:left w:val="none" w:sz="0" w:space="0" w:color="auto"/>
        <w:bottom w:val="none" w:sz="0" w:space="0" w:color="auto"/>
        <w:right w:val="none" w:sz="0" w:space="0" w:color="auto"/>
      </w:divBdr>
    </w:div>
    <w:div w:id="12282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quitlam.ca/DocumentCenter/View/1457/Instructions-to-Proponents-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BC8823D9B14C33A109743C22E95C66"/>
        <w:category>
          <w:name w:val="General"/>
          <w:gallery w:val="placeholder"/>
        </w:category>
        <w:types>
          <w:type w:val="bbPlcHdr"/>
        </w:types>
        <w:behaviors>
          <w:behavior w:val="content"/>
        </w:behaviors>
        <w:guid w:val="{08E64403-3C45-40B8-A039-841FA96CF9DC}"/>
      </w:docPartPr>
      <w:docPartBody>
        <w:p w:rsidR="00B70884" w:rsidRDefault="00B70884" w:rsidP="00B70884">
          <w:pPr>
            <w:pStyle w:val="5FBC8823D9B14C33A109743C22E95C66"/>
          </w:pPr>
          <w:r w:rsidRPr="00D66A0D">
            <w:rPr>
              <w:rStyle w:val="PlaceholderText"/>
            </w:rPr>
            <w:t>[Subject]</w:t>
          </w:r>
        </w:p>
      </w:docPartBody>
    </w:docPart>
    <w:docPart>
      <w:docPartPr>
        <w:name w:val="F02644D2C477469289957F5DE4E98003"/>
        <w:category>
          <w:name w:val="General"/>
          <w:gallery w:val="placeholder"/>
        </w:category>
        <w:types>
          <w:type w:val="bbPlcHdr"/>
        </w:types>
        <w:behaviors>
          <w:behavior w:val="content"/>
        </w:behaviors>
        <w:guid w:val="{92C9D4B7-7724-40E4-9DB0-C8BA5360601F}"/>
      </w:docPartPr>
      <w:docPartBody>
        <w:p w:rsidR="00B70884" w:rsidRDefault="00B70884" w:rsidP="00B70884">
          <w:pPr>
            <w:pStyle w:val="F02644D2C477469289957F5DE4E98003"/>
          </w:pPr>
          <w:r w:rsidRPr="00D66A0D">
            <w:rPr>
              <w:rStyle w:val="PlaceholderText"/>
            </w:rPr>
            <w:t>[Title]</w:t>
          </w:r>
        </w:p>
      </w:docPartBody>
    </w:docPart>
    <w:docPart>
      <w:docPartPr>
        <w:name w:val="702918D4BB304E95BA719208959848C6"/>
        <w:category>
          <w:name w:val="General"/>
          <w:gallery w:val="placeholder"/>
        </w:category>
        <w:types>
          <w:type w:val="bbPlcHdr"/>
        </w:types>
        <w:behaviors>
          <w:behavior w:val="content"/>
        </w:behaviors>
        <w:guid w:val="{ECC26158-23F6-4DBE-A1A1-B9EEF5E745EB}"/>
      </w:docPartPr>
      <w:docPartBody>
        <w:p w:rsidR="00B70884" w:rsidRDefault="00B70884">
          <w:r w:rsidRPr="00D66A0D">
            <w:rPr>
              <w:rStyle w:val="PlaceholderText"/>
            </w:rPr>
            <w:t>[Title]</w:t>
          </w:r>
        </w:p>
      </w:docPartBody>
    </w:docPart>
    <w:docPart>
      <w:docPartPr>
        <w:name w:val="52F9673A041942519DD02B1BBBE5E044"/>
        <w:category>
          <w:name w:val="General"/>
          <w:gallery w:val="placeholder"/>
        </w:category>
        <w:types>
          <w:type w:val="bbPlcHdr"/>
        </w:types>
        <w:behaviors>
          <w:behavior w:val="content"/>
        </w:behaviors>
        <w:guid w:val="{4EA54728-58EE-4D23-B301-D99096C9D20E}"/>
      </w:docPartPr>
      <w:docPartBody>
        <w:p w:rsidR="00B70884" w:rsidRDefault="00B70884">
          <w:r w:rsidRPr="00D66A0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84"/>
    <w:rsid w:val="00145737"/>
    <w:rsid w:val="00214688"/>
    <w:rsid w:val="00535E49"/>
    <w:rsid w:val="007F5234"/>
    <w:rsid w:val="00825D64"/>
    <w:rsid w:val="00987FDD"/>
    <w:rsid w:val="00B33AF2"/>
    <w:rsid w:val="00B70884"/>
    <w:rsid w:val="00B863D4"/>
    <w:rsid w:val="00E936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3D4"/>
    <w:rPr>
      <w:color w:val="808080"/>
    </w:rPr>
  </w:style>
  <w:style w:type="paragraph" w:customStyle="1" w:styleId="5FBC8823D9B14C33A109743C22E95C66">
    <w:name w:val="5FBC8823D9B14C33A109743C22E95C66"/>
    <w:rsid w:val="00B70884"/>
  </w:style>
  <w:style w:type="paragraph" w:customStyle="1" w:styleId="F02644D2C477469289957F5DE4E98003">
    <w:name w:val="F02644D2C477469289957F5DE4E98003"/>
    <w:rsid w:val="00B70884"/>
  </w:style>
  <w:style w:type="paragraph" w:customStyle="1" w:styleId="A52BFF105BBC476282BC4B9F328E8132">
    <w:name w:val="A52BFF105BBC476282BC4B9F328E8132"/>
    <w:rsid w:val="00825D64"/>
  </w:style>
  <w:style w:type="paragraph" w:customStyle="1" w:styleId="73FCDC90FBA94209A3959599C65369E5">
    <w:name w:val="73FCDC90FBA94209A3959599C65369E5"/>
    <w:rsid w:val="007F5234"/>
  </w:style>
  <w:style w:type="paragraph" w:customStyle="1" w:styleId="B4DB447935B74D15B460B7F916EBA721">
    <w:name w:val="B4DB447935B74D15B460B7F916EBA721"/>
    <w:rsid w:val="007F5234"/>
  </w:style>
  <w:style w:type="paragraph" w:customStyle="1" w:styleId="52996DAF77A54465AEF2160559B373AA">
    <w:name w:val="52996DAF77A54465AEF2160559B373AA"/>
    <w:rsid w:val="007F5234"/>
  </w:style>
  <w:style w:type="paragraph" w:customStyle="1" w:styleId="D812977DCAD741439225F0213FD730AA">
    <w:name w:val="D812977DCAD741439225F0213FD730AA"/>
    <w:rsid w:val="007F5234"/>
  </w:style>
  <w:style w:type="paragraph" w:customStyle="1" w:styleId="EAEB09F263BF4275B3BEDB2442EFF93D">
    <w:name w:val="EAEB09F263BF4275B3BEDB2442EFF93D"/>
    <w:rsid w:val="007F5234"/>
  </w:style>
  <w:style w:type="paragraph" w:customStyle="1" w:styleId="0176A718BC1E48CDABEB1CAD0AE71297">
    <w:name w:val="0176A718BC1E48CDABEB1CAD0AE71297"/>
    <w:rsid w:val="007F5234"/>
  </w:style>
  <w:style w:type="paragraph" w:customStyle="1" w:styleId="94741CE3D8494E7480805A53758D08AB">
    <w:name w:val="94741CE3D8494E7480805A53758D08AB"/>
    <w:rsid w:val="007F5234"/>
  </w:style>
  <w:style w:type="paragraph" w:customStyle="1" w:styleId="F14189082D1D4A5CAA93D81CE5472FA8">
    <w:name w:val="F14189082D1D4A5CAA93D81CE5472FA8"/>
    <w:rsid w:val="007F5234"/>
  </w:style>
  <w:style w:type="paragraph" w:customStyle="1" w:styleId="13C428DF4BC142DD8FEA733B4E484E6C">
    <w:name w:val="13C428DF4BC142DD8FEA733B4E484E6C"/>
    <w:rsid w:val="00B33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DE62D8-83A9-4271-92F5-2BA774AF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Lights at Lafarge Winter Lights Display – Corporate Partnership Opportunities</vt:lpstr>
    </vt:vector>
  </TitlesOfParts>
  <Company>City of Coquitlam</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Lights at Lafarge Winter Lights Display – Corporate Partnership Opportunities</dc:title>
  <dc:subject>24-068</dc:subject>
  <dc:creator>Fuller, John</dc:creator>
  <cp:keywords/>
  <dc:description/>
  <cp:lastModifiedBy>Overes, Chris</cp:lastModifiedBy>
  <cp:revision>5</cp:revision>
  <cp:lastPrinted>2021-09-29T19:39:00Z</cp:lastPrinted>
  <dcterms:created xsi:type="dcterms:W3CDTF">2024-08-16T18:21:00Z</dcterms:created>
  <dcterms:modified xsi:type="dcterms:W3CDTF">2024-08-16T18:57:00Z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5395323.v1</vt:lpwstr>
  </property>
  <property fmtid="{D5CDD505-2E9C-101B-9397-08002B2CF9AE}" pid="3" name="PCDFilePart">
    <vt:lpwstr>03-1200-01/000/2024-1</vt:lpwstr>
  </property>
  <property fmtid="{D5CDD505-2E9C-101B-9397-08002B2CF9AE}" pid="4" name="PCDFooterText">
    <vt:lpwstr>File #: 03-1200-01/000/2024-1  Doc #:  5395323.v1</vt:lpwstr>
  </property>
</Properties>
</file>